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31" w:rsidRPr="002073A0" w:rsidRDefault="00350F31"/>
    <w:tbl>
      <w:tblPr>
        <w:tblW w:w="512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434"/>
        <w:gridCol w:w="2764"/>
        <w:gridCol w:w="2323"/>
        <w:gridCol w:w="1014"/>
        <w:gridCol w:w="2439"/>
        <w:gridCol w:w="1723"/>
        <w:gridCol w:w="1676"/>
      </w:tblGrid>
      <w:tr w:rsidR="006C785F" w:rsidRPr="00B80170" w:rsidTr="00BE45C4">
        <w:trPr>
          <w:cantSplit/>
          <w:trHeight w:val="473"/>
        </w:trPr>
        <w:tc>
          <w:tcPr>
            <w:tcW w:w="1923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6C785F" w:rsidRPr="00B80170" w:rsidRDefault="006C785F" w:rsidP="000279D8">
            <w:pPr>
              <w:ind w:left="173" w:hanging="173"/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 xml:space="preserve">Раздел долгосрочного планирования: </w:t>
            </w:r>
          </w:p>
          <w:p w:rsidR="006C785F" w:rsidRPr="00B80170" w:rsidRDefault="006C785F" w:rsidP="000279D8">
            <w:pPr>
              <w:ind w:left="173" w:hanging="173"/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8.1.А Квадратные корни и иррациональные</w:t>
            </w:r>
          </w:p>
          <w:p w:rsidR="006C785F" w:rsidRPr="00B80170" w:rsidRDefault="006C785F" w:rsidP="000279D8">
            <w:pPr>
              <w:ind w:left="173" w:hanging="173"/>
              <w:rPr>
                <w:b/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выражения</w:t>
            </w:r>
            <w:r w:rsidRPr="00B801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7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6C785F" w:rsidRPr="00B80170" w:rsidRDefault="006C785F" w:rsidP="000279D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0170">
              <w:rPr>
                <w:rFonts w:ascii="Times New Roman" w:hAnsi="Times New Roman"/>
                <w:sz w:val="28"/>
                <w:szCs w:val="28"/>
              </w:rPr>
              <w:t xml:space="preserve">Школа: </w:t>
            </w:r>
            <w:r w:rsidRPr="00B801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школа-гимназия №31</w:t>
            </w:r>
          </w:p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6C785F" w:rsidRPr="00B80170" w:rsidRDefault="006C785F" w:rsidP="000279D8">
            <w:pPr>
              <w:pStyle w:val="AssignmentTemplat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85F" w:rsidRPr="00B80170" w:rsidTr="00BE45C4">
        <w:trPr>
          <w:cantSplit/>
          <w:trHeight w:val="472"/>
        </w:trPr>
        <w:tc>
          <w:tcPr>
            <w:tcW w:w="1923" w:type="pct"/>
            <w:gridSpan w:val="3"/>
            <w:tcBorders>
              <w:top w:val="nil"/>
              <w:bottom w:val="nil"/>
              <w:right w:val="nil"/>
            </w:tcBorders>
          </w:tcPr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Дата:</w:t>
            </w:r>
          </w:p>
        </w:tc>
        <w:tc>
          <w:tcPr>
            <w:tcW w:w="1937" w:type="pct"/>
            <w:gridSpan w:val="3"/>
            <w:tcBorders>
              <w:top w:val="nil"/>
              <w:left w:val="nil"/>
              <w:bottom w:val="nil"/>
            </w:tcBorders>
          </w:tcPr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 xml:space="preserve">ФИО </w:t>
            </w:r>
            <w:r w:rsidR="002210D7" w:rsidRPr="00B80170">
              <w:rPr>
                <w:b/>
                <w:sz w:val="28"/>
                <w:szCs w:val="28"/>
              </w:rPr>
              <w:t>педагога</w:t>
            </w:r>
            <w:r w:rsidRPr="00B80170">
              <w:rPr>
                <w:b/>
                <w:sz w:val="28"/>
                <w:szCs w:val="28"/>
              </w:rPr>
              <w:t xml:space="preserve">:  </w:t>
            </w:r>
            <w:proofErr w:type="spellStart"/>
            <w:r w:rsidRPr="00B80170">
              <w:rPr>
                <w:b/>
                <w:sz w:val="28"/>
                <w:szCs w:val="28"/>
              </w:rPr>
              <w:t>Нуртазина</w:t>
            </w:r>
            <w:proofErr w:type="spellEnd"/>
            <w:r w:rsidRPr="00B80170">
              <w:rPr>
                <w:b/>
                <w:sz w:val="28"/>
                <w:szCs w:val="28"/>
              </w:rPr>
              <w:t xml:space="preserve"> Э.Р.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nil"/>
            </w:tcBorders>
          </w:tcPr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</w:p>
        </w:tc>
      </w:tr>
      <w:tr w:rsidR="006C785F" w:rsidRPr="00B80170" w:rsidTr="00BE45C4">
        <w:trPr>
          <w:cantSplit/>
          <w:trHeight w:val="412"/>
        </w:trPr>
        <w:tc>
          <w:tcPr>
            <w:tcW w:w="192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класс: 8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 xml:space="preserve">Участвовали: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2976A4"/>
            </w:tcBorders>
          </w:tcPr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Не участвовали: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</w:p>
        </w:tc>
      </w:tr>
      <w:tr w:rsidR="006C785F" w:rsidRPr="00B80170" w:rsidTr="00BE45C4">
        <w:trPr>
          <w:cantSplit/>
          <w:trHeight w:val="412"/>
        </w:trPr>
        <w:tc>
          <w:tcPr>
            <w:tcW w:w="99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C785F" w:rsidRPr="00B80170" w:rsidRDefault="006C785F" w:rsidP="000279D8">
            <w:pPr>
              <w:rPr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004" w:type="pct"/>
            <w:gridSpan w:val="6"/>
            <w:tcBorders>
              <w:top w:val="nil"/>
              <w:bottom w:val="single" w:sz="8" w:space="0" w:color="2976A4"/>
            </w:tcBorders>
          </w:tcPr>
          <w:p w:rsidR="006C785F" w:rsidRPr="00B80170" w:rsidRDefault="006C785F" w:rsidP="000279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80170">
              <w:rPr>
                <w:rFonts w:ascii="Times New Roman" w:hAnsi="Times New Roman"/>
                <w:b w:val="0"/>
                <w:sz w:val="28"/>
                <w:szCs w:val="28"/>
              </w:rPr>
              <w:t>Квадратный корень</w:t>
            </w:r>
          </w:p>
        </w:tc>
      </w:tr>
      <w:tr w:rsidR="006C785F" w:rsidRPr="00B80170" w:rsidTr="00BE45C4">
        <w:trPr>
          <w:cantSplit/>
        </w:trPr>
        <w:tc>
          <w:tcPr>
            <w:tcW w:w="996" w:type="pct"/>
            <w:gridSpan w:val="2"/>
            <w:tcBorders>
              <w:top w:val="single" w:sz="8" w:space="0" w:color="2976A4"/>
            </w:tcBorders>
          </w:tcPr>
          <w:p w:rsidR="006C785F" w:rsidRPr="00B80170" w:rsidRDefault="006C785F" w:rsidP="000279D8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4004" w:type="pct"/>
            <w:gridSpan w:val="6"/>
            <w:tcBorders>
              <w:top w:val="single" w:sz="8" w:space="0" w:color="2976A4"/>
            </w:tcBorders>
          </w:tcPr>
          <w:p w:rsidR="006C785F" w:rsidRPr="00B80170" w:rsidRDefault="006C785F" w:rsidP="006C785F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8.1.</w:t>
            </w:r>
            <w:r w:rsidR="00E27AAF" w:rsidRPr="00B80170">
              <w:rPr>
                <w:sz w:val="28"/>
                <w:szCs w:val="28"/>
              </w:rPr>
              <w:t>1</w:t>
            </w:r>
            <w:r w:rsidRPr="00B80170">
              <w:rPr>
                <w:sz w:val="28"/>
                <w:szCs w:val="28"/>
              </w:rPr>
              <w:t>.</w:t>
            </w:r>
            <w:r w:rsidR="00E27AAF" w:rsidRPr="00B80170">
              <w:rPr>
                <w:sz w:val="28"/>
                <w:szCs w:val="28"/>
              </w:rPr>
              <w:t>2</w:t>
            </w:r>
            <w:r w:rsidRPr="00B80170">
              <w:rPr>
                <w:sz w:val="28"/>
                <w:szCs w:val="28"/>
              </w:rPr>
              <w:t xml:space="preserve">. </w:t>
            </w:r>
            <w:r w:rsidR="00E27AAF" w:rsidRPr="00B80170">
              <w:rPr>
                <w:sz w:val="28"/>
                <w:szCs w:val="28"/>
              </w:rPr>
              <w:t>знать определения и различать понятия квадр</w:t>
            </w:r>
            <w:r w:rsidR="002516E9">
              <w:rPr>
                <w:sz w:val="28"/>
                <w:szCs w:val="28"/>
                <w:lang w:val="en-US"/>
              </w:rPr>
              <w:t>a</w:t>
            </w:r>
            <w:proofErr w:type="spellStart"/>
            <w:r w:rsidR="00E27AAF" w:rsidRPr="00B80170">
              <w:rPr>
                <w:sz w:val="28"/>
                <w:szCs w:val="28"/>
              </w:rPr>
              <w:t>тного</w:t>
            </w:r>
            <w:proofErr w:type="spellEnd"/>
            <w:r w:rsidR="00E27AAF" w:rsidRPr="00B80170">
              <w:rPr>
                <w:sz w:val="28"/>
                <w:szCs w:val="28"/>
              </w:rPr>
              <w:t xml:space="preserve"> корня и арифметического квадратного корня;  </w:t>
            </w:r>
          </w:p>
        </w:tc>
      </w:tr>
      <w:tr w:rsidR="00E27AAF" w:rsidRPr="00B80170" w:rsidTr="00BE45C4">
        <w:trPr>
          <w:cantSplit/>
          <w:trHeight w:val="603"/>
        </w:trPr>
        <w:tc>
          <w:tcPr>
            <w:tcW w:w="996" w:type="pct"/>
            <w:gridSpan w:val="2"/>
          </w:tcPr>
          <w:p w:rsidR="00E27AAF" w:rsidRPr="00B80170" w:rsidRDefault="00E27AAF" w:rsidP="00E27AAF">
            <w:pPr>
              <w:ind w:firstLine="468"/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4004" w:type="pct"/>
            <w:gridSpan w:val="6"/>
          </w:tcPr>
          <w:p w:rsidR="00E27AAF" w:rsidRPr="00B80170" w:rsidRDefault="00E27AAF" w:rsidP="00E27AAF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 знать определения и различать понятия квадратного корня и арифметического квадратного корня; </w:t>
            </w:r>
          </w:p>
        </w:tc>
      </w:tr>
      <w:tr w:rsidR="00E27AAF" w:rsidRPr="00B80170" w:rsidTr="00BE45C4">
        <w:trPr>
          <w:cantSplit/>
          <w:trHeight w:val="265"/>
        </w:trPr>
        <w:tc>
          <w:tcPr>
            <w:tcW w:w="996" w:type="pct"/>
            <w:gridSpan w:val="2"/>
          </w:tcPr>
          <w:p w:rsidR="00E27AAF" w:rsidRPr="00B80170" w:rsidRDefault="00E27AAF" w:rsidP="00E27AAF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004" w:type="pct"/>
            <w:gridSpan w:val="6"/>
          </w:tcPr>
          <w:p w:rsidR="001A1BCD" w:rsidRPr="00B80170" w:rsidRDefault="007126C0" w:rsidP="00E27A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 </w:t>
            </w:r>
            <w:r w:rsidR="000E646B" w:rsidRPr="00B80170">
              <w:rPr>
                <w:sz w:val="28"/>
                <w:szCs w:val="28"/>
              </w:rPr>
              <w:t xml:space="preserve"> </w:t>
            </w:r>
            <w:r w:rsidR="00570A05" w:rsidRPr="00B80170">
              <w:rPr>
                <w:color w:val="000000" w:themeColor="text1"/>
                <w:sz w:val="28"/>
                <w:szCs w:val="28"/>
              </w:rPr>
              <w:t>-</w:t>
            </w:r>
            <w:r w:rsidR="00A81105" w:rsidRPr="00B801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0BC1" w:rsidRPr="00B80170">
              <w:rPr>
                <w:color w:val="000000" w:themeColor="text1"/>
                <w:sz w:val="28"/>
                <w:szCs w:val="28"/>
              </w:rPr>
              <w:t>формирует</w:t>
            </w:r>
            <w:r w:rsidR="002E54EB" w:rsidRPr="00B801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7AAF" w:rsidRPr="00B80170">
              <w:rPr>
                <w:color w:val="000000" w:themeColor="text1"/>
                <w:sz w:val="28"/>
                <w:szCs w:val="28"/>
              </w:rPr>
              <w:t>поняти</w:t>
            </w:r>
            <w:r w:rsidR="000E646B" w:rsidRPr="00B80170">
              <w:rPr>
                <w:color w:val="000000" w:themeColor="text1"/>
                <w:sz w:val="28"/>
                <w:szCs w:val="28"/>
              </w:rPr>
              <w:t xml:space="preserve">е </w:t>
            </w:r>
            <w:r w:rsidR="00E27AAF" w:rsidRPr="00B80170">
              <w:rPr>
                <w:color w:val="000000" w:themeColor="text1"/>
                <w:sz w:val="28"/>
                <w:szCs w:val="28"/>
              </w:rPr>
              <w:t>квадратного корня</w:t>
            </w:r>
            <w:r w:rsidR="000E646B" w:rsidRPr="00B80170">
              <w:rPr>
                <w:color w:val="000000" w:themeColor="text1"/>
                <w:sz w:val="28"/>
                <w:szCs w:val="28"/>
              </w:rPr>
              <w:t>;</w:t>
            </w:r>
            <w:r w:rsidR="00E27AAF" w:rsidRPr="00B801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27AAF" w:rsidRPr="00B80170" w:rsidRDefault="00E27AAF" w:rsidP="00E27A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01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81105" w:rsidRPr="00B801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646B" w:rsidRPr="00B80170">
              <w:rPr>
                <w:color w:val="000000" w:themeColor="text1"/>
                <w:sz w:val="28"/>
                <w:szCs w:val="28"/>
              </w:rPr>
              <w:t xml:space="preserve">- формирует понятие </w:t>
            </w:r>
            <w:r w:rsidRPr="00B80170">
              <w:rPr>
                <w:color w:val="000000" w:themeColor="text1"/>
                <w:sz w:val="28"/>
                <w:szCs w:val="28"/>
              </w:rPr>
              <w:t>арифметического квадратного корня</w:t>
            </w:r>
            <w:r w:rsidR="000E646B" w:rsidRPr="00B80170">
              <w:rPr>
                <w:color w:val="000000" w:themeColor="text1"/>
                <w:sz w:val="28"/>
                <w:szCs w:val="28"/>
              </w:rPr>
              <w:t>.</w:t>
            </w:r>
          </w:p>
          <w:p w:rsidR="00570A05" w:rsidRPr="00B80170" w:rsidRDefault="00570A05" w:rsidP="00E27AAF">
            <w:pPr>
              <w:jc w:val="both"/>
              <w:rPr>
                <w:sz w:val="28"/>
                <w:szCs w:val="28"/>
              </w:rPr>
            </w:pPr>
          </w:p>
        </w:tc>
      </w:tr>
      <w:tr w:rsidR="00E27AAF" w:rsidRPr="00B80170" w:rsidTr="00BE45C4">
        <w:trPr>
          <w:trHeight w:val="564"/>
        </w:trPr>
        <w:tc>
          <w:tcPr>
            <w:tcW w:w="3859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27AAF" w:rsidRPr="00B80170" w:rsidRDefault="00E27AAF" w:rsidP="00E27AAF">
            <w:pPr>
              <w:rPr>
                <w:b/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1141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27AAF" w:rsidRPr="00B80170" w:rsidRDefault="00E27AAF" w:rsidP="00E27AAF">
            <w:pPr>
              <w:rPr>
                <w:b/>
                <w:sz w:val="28"/>
                <w:szCs w:val="28"/>
              </w:rPr>
            </w:pPr>
          </w:p>
        </w:tc>
      </w:tr>
      <w:tr w:rsidR="00E27AAF" w:rsidRPr="00B80170" w:rsidTr="00BE45C4">
        <w:trPr>
          <w:trHeight w:val="528"/>
        </w:trPr>
        <w:tc>
          <w:tcPr>
            <w:tcW w:w="515" w:type="pct"/>
            <w:tcBorders>
              <w:top w:val="single" w:sz="8" w:space="0" w:color="2976A4"/>
            </w:tcBorders>
          </w:tcPr>
          <w:p w:rsidR="00E27AAF" w:rsidRPr="00B80170" w:rsidRDefault="00E27AAF" w:rsidP="00E27AAF">
            <w:pPr>
              <w:jc w:val="center"/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2187" w:type="pct"/>
            <w:gridSpan w:val="3"/>
            <w:tcBorders>
              <w:top w:val="single" w:sz="8" w:space="0" w:color="2976A4"/>
            </w:tcBorders>
          </w:tcPr>
          <w:p w:rsidR="00E27AAF" w:rsidRPr="00B80170" w:rsidRDefault="00E27AAF" w:rsidP="00E27AAF">
            <w:pPr>
              <w:jc w:val="center"/>
              <w:rPr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 xml:space="preserve">Деятельность </w:t>
            </w:r>
            <w:r w:rsidR="002210D7" w:rsidRPr="00B80170">
              <w:rPr>
                <w:b/>
                <w:sz w:val="28"/>
                <w:szCs w:val="28"/>
              </w:rPr>
              <w:t>педагога</w:t>
            </w:r>
          </w:p>
          <w:p w:rsidR="00E27AAF" w:rsidRPr="00B80170" w:rsidRDefault="00E27AAF" w:rsidP="00E27AAF">
            <w:pPr>
              <w:jc w:val="center"/>
              <w:rPr>
                <w:b/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(Каким образом я достигну целей обучения?)</w:t>
            </w:r>
          </w:p>
        </w:tc>
        <w:tc>
          <w:tcPr>
            <w:tcW w:w="1157" w:type="pct"/>
            <w:gridSpan w:val="2"/>
            <w:tcBorders>
              <w:top w:val="single" w:sz="8" w:space="0" w:color="2976A4"/>
            </w:tcBorders>
          </w:tcPr>
          <w:p w:rsidR="00E27AAF" w:rsidRPr="00B80170" w:rsidRDefault="00E27AAF" w:rsidP="00E27AAF">
            <w:pPr>
              <w:jc w:val="center"/>
              <w:rPr>
                <w:b/>
                <w:sz w:val="28"/>
                <w:szCs w:val="28"/>
              </w:rPr>
            </w:pPr>
            <w:r w:rsidRPr="00B80170">
              <w:rPr>
                <w:b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578" w:type="pct"/>
            <w:tcBorders>
              <w:top w:val="single" w:sz="8" w:space="0" w:color="2976A4"/>
            </w:tcBorders>
          </w:tcPr>
          <w:p w:rsidR="00E27AAF" w:rsidRPr="00B80170" w:rsidRDefault="00E27AAF" w:rsidP="00E27AAF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563" w:type="pct"/>
            <w:tcBorders>
              <w:top w:val="single" w:sz="8" w:space="0" w:color="2976A4"/>
            </w:tcBorders>
          </w:tcPr>
          <w:p w:rsidR="00E27AAF" w:rsidRPr="00B80170" w:rsidRDefault="00E27AAF" w:rsidP="00E27AAF">
            <w:pPr>
              <w:rPr>
                <w:b/>
                <w:sz w:val="28"/>
                <w:szCs w:val="28"/>
              </w:rPr>
            </w:pPr>
            <w:r w:rsidRPr="00B80170">
              <w:rPr>
                <w:b/>
                <w:sz w:val="28"/>
                <w:szCs w:val="28"/>
              </w:rPr>
              <w:t>ресурсы</w:t>
            </w:r>
          </w:p>
        </w:tc>
      </w:tr>
      <w:tr w:rsidR="00E27AAF" w:rsidRPr="00B80170" w:rsidTr="003E70B4">
        <w:trPr>
          <w:trHeight w:val="57"/>
        </w:trPr>
        <w:tc>
          <w:tcPr>
            <w:tcW w:w="515" w:type="pct"/>
          </w:tcPr>
          <w:p w:rsidR="00E27AAF" w:rsidRPr="00B80170" w:rsidRDefault="00E27AAF" w:rsidP="00E27AAF">
            <w:pPr>
              <w:jc w:val="center"/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Начало урока</w:t>
            </w: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2 мин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3 мин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4 мин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2E5290" w:rsidRPr="00B80170" w:rsidRDefault="002E5290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2E5290" w:rsidRPr="00B80170" w:rsidRDefault="002E5290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3 мин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7A36D6" w:rsidRPr="00B80170" w:rsidRDefault="002073A0" w:rsidP="00E27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36D6" w:rsidRPr="00B80170">
              <w:rPr>
                <w:sz w:val="28"/>
                <w:szCs w:val="28"/>
              </w:rPr>
              <w:t xml:space="preserve"> мин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2073A0" w:rsidP="00E27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6D6" w:rsidRPr="00B80170">
              <w:rPr>
                <w:sz w:val="28"/>
                <w:szCs w:val="28"/>
              </w:rPr>
              <w:t xml:space="preserve"> мин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BB5D88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10</w:t>
            </w:r>
            <w:r w:rsidR="007A36D6" w:rsidRPr="00B80170">
              <w:rPr>
                <w:sz w:val="28"/>
                <w:szCs w:val="28"/>
              </w:rPr>
              <w:t xml:space="preserve"> мин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BE45C4" w:rsidRDefault="00BE45C4" w:rsidP="00E27AAF">
            <w:pPr>
              <w:rPr>
                <w:sz w:val="28"/>
                <w:szCs w:val="28"/>
              </w:rPr>
            </w:pPr>
          </w:p>
          <w:p w:rsidR="007A36D6" w:rsidRPr="00B80170" w:rsidRDefault="002E54EB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10 мин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Default="007A36D6" w:rsidP="00E27AAF">
            <w:pPr>
              <w:rPr>
                <w:sz w:val="28"/>
                <w:szCs w:val="28"/>
              </w:rPr>
            </w:pPr>
          </w:p>
          <w:p w:rsidR="004804E2" w:rsidRDefault="004804E2" w:rsidP="00E27AAF">
            <w:pPr>
              <w:rPr>
                <w:sz w:val="28"/>
                <w:szCs w:val="28"/>
              </w:rPr>
            </w:pPr>
          </w:p>
          <w:p w:rsidR="004804E2" w:rsidRPr="00B80170" w:rsidRDefault="004804E2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3 мин</w:t>
            </w:r>
          </w:p>
        </w:tc>
        <w:tc>
          <w:tcPr>
            <w:tcW w:w="2187" w:type="pct"/>
            <w:gridSpan w:val="3"/>
          </w:tcPr>
          <w:p w:rsidR="00E27AAF" w:rsidRPr="00B80170" w:rsidRDefault="00E27AAF" w:rsidP="00E27AAF">
            <w:pPr>
              <w:spacing w:after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  <w:lang w:val="kk-KZ"/>
              </w:rPr>
              <w:lastRenderedPageBreak/>
              <w:t>Ор</w:t>
            </w:r>
            <w:proofErr w:type="spellStart"/>
            <w:r w:rsidRPr="00B80170">
              <w:rPr>
                <w:color w:val="000000"/>
                <w:sz w:val="28"/>
                <w:szCs w:val="28"/>
              </w:rPr>
              <w:t>ганизационн</w:t>
            </w:r>
            <w:r w:rsidR="002516E9">
              <w:rPr>
                <w:color w:val="000000"/>
                <w:sz w:val="28"/>
                <w:szCs w:val="28"/>
              </w:rPr>
              <w:t>o</w:t>
            </w:r>
            <w:r w:rsidRPr="00B80170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B801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70">
              <w:rPr>
                <w:color w:val="000000"/>
                <w:sz w:val="28"/>
                <w:szCs w:val="28"/>
              </w:rPr>
              <w:t>нач</w:t>
            </w:r>
            <w:proofErr w:type="spellEnd"/>
            <w:r w:rsidR="002516E9">
              <w:rPr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B80170">
              <w:rPr>
                <w:color w:val="000000"/>
                <w:sz w:val="28"/>
                <w:szCs w:val="28"/>
              </w:rPr>
              <w:t>ло</w:t>
            </w:r>
            <w:proofErr w:type="spellEnd"/>
            <w:r w:rsidR="004804E2">
              <w:rPr>
                <w:color w:val="000000"/>
                <w:sz w:val="28"/>
                <w:szCs w:val="28"/>
              </w:rPr>
              <w:t>:</w:t>
            </w:r>
          </w:p>
          <w:p w:rsidR="00E27AAF" w:rsidRPr="00B80170" w:rsidRDefault="00E27AAF" w:rsidP="00E27AAF">
            <w:pPr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B80170">
              <w:rPr>
                <w:rFonts w:eastAsia="Arial Unicode MS" w:cs="Arial Unicode MS"/>
                <w:color w:val="000000"/>
                <w:sz w:val="28"/>
                <w:szCs w:val="28"/>
              </w:rPr>
              <w:t>Создание благоприятного психологического климата в классе.</w:t>
            </w:r>
          </w:p>
          <w:p w:rsidR="00E27AAF" w:rsidRPr="00B80170" w:rsidRDefault="00E27AAF" w:rsidP="00E27AAF">
            <w:pPr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4804E2" w:rsidRPr="00BE45C4" w:rsidRDefault="002516E9" w:rsidP="00BE45C4">
            <w:pPr>
              <w:pStyle w:val="a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E45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Учись, </w:t>
            </w:r>
            <w:proofErr w:type="spellStart"/>
            <w:r w:rsidRPr="00BE45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смек</w:t>
            </w:r>
            <w:proofErr w:type="spellEnd"/>
            <w:r w:rsidRPr="00BE45C4"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  <w:t>a</w:t>
            </w:r>
            <w:r w:rsidRPr="00BE45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й, активным </w:t>
            </w:r>
            <w:proofErr w:type="spellStart"/>
            <w:r w:rsidRPr="00BE45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буд</w:t>
            </w:r>
            <w:proofErr w:type="spellEnd"/>
          </w:p>
          <w:p w:rsidR="002516E9" w:rsidRPr="00BE45C4" w:rsidRDefault="002516E9" w:rsidP="00BE45C4">
            <w:pPr>
              <w:pStyle w:val="a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E45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И к знаниям откроешь путь!</w:t>
            </w:r>
          </w:p>
          <w:p w:rsidR="002516E9" w:rsidRPr="0065001F" w:rsidRDefault="00E27AAF" w:rsidP="00E27AAF">
            <w:pPr>
              <w:spacing w:after="150"/>
              <w:rPr>
                <w:color w:val="000000"/>
                <w:sz w:val="28"/>
                <w:szCs w:val="28"/>
              </w:rPr>
            </w:pPr>
            <w:r w:rsidRPr="0065001F">
              <w:rPr>
                <w:color w:val="000000"/>
                <w:sz w:val="28"/>
                <w:szCs w:val="28"/>
              </w:rPr>
              <w:t xml:space="preserve"> </w:t>
            </w:r>
          </w:p>
          <w:p w:rsidR="00E27AAF" w:rsidRPr="0065001F" w:rsidRDefault="002516E9" w:rsidP="00E27AAF">
            <w:pPr>
              <w:spacing w:after="150"/>
              <w:rPr>
                <w:color w:val="000000"/>
                <w:sz w:val="28"/>
                <w:szCs w:val="28"/>
              </w:rPr>
            </w:pPr>
            <w:r w:rsidRPr="0065001F">
              <w:rPr>
                <w:color w:val="000000"/>
                <w:sz w:val="28"/>
                <w:szCs w:val="28"/>
              </w:rPr>
              <w:t xml:space="preserve">Сегодня мы </w:t>
            </w:r>
            <w:proofErr w:type="spellStart"/>
            <w:r w:rsidRPr="0065001F">
              <w:rPr>
                <w:color w:val="000000"/>
                <w:sz w:val="28"/>
                <w:szCs w:val="28"/>
              </w:rPr>
              <w:t>прод</w:t>
            </w:r>
            <w:proofErr w:type="spellEnd"/>
            <w:r w:rsidRPr="0065001F">
              <w:rPr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65001F">
              <w:rPr>
                <w:color w:val="000000"/>
                <w:sz w:val="28"/>
                <w:szCs w:val="28"/>
              </w:rPr>
              <w:t>лж</w:t>
            </w:r>
            <w:proofErr w:type="spellEnd"/>
            <w:r w:rsidRPr="0065001F">
              <w:rPr>
                <w:color w:val="000000"/>
                <w:sz w:val="28"/>
                <w:szCs w:val="28"/>
                <w:lang w:val="en-US"/>
              </w:rPr>
              <w:t>a</w:t>
            </w:r>
            <w:r w:rsidRPr="0065001F">
              <w:rPr>
                <w:color w:val="000000"/>
                <w:sz w:val="28"/>
                <w:szCs w:val="28"/>
              </w:rPr>
              <w:t xml:space="preserve">ем изучать </w:t>
            </w:r>
            <w:r w:rsidR="00E27AAF" w:rsidRPr="0065001F">
              <w:rPr>
                <w:color w:val="000000"/>
                <w:sz w:val="28"/>
                <w:szCs w:val="28"/>
              </w:rPr>
              <w:t xml:space="preserve">тему: </w:t>
            </w:r>
            <w:proofErr w:type="spellStart"/>
            <w:r w:rsidR="007126C0" w:rsidRPr="0065001F">
              <w:rPr>
                <w:color w:val="000000"/>
                <w:sz w:val="28"/>
                <w:szCs w:val="28"/>
              </w:rPr>
              <w:t>Кв</w:t>
            </w:r>
            <w:r w:rsidR="007126C0" w:rsidRPr="0065001F">
              <w:rPr>
                <w:color w:val="000000"/>
                <w:sz w:val="28"/>
                <w:szCs w:val="28"/>
                <w:lang w:val="kk-KZ"/>
              </w:rPr>
              <w:t>адратные</w:t>
            </w:r>
            <w:proofErr w:type="spellEnd"/>
            <w:r w:rsidR="007126C0" w:rsidRPr="0065001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126C0" w:rsidRPr="0065001F">
              <w:rPr>
                <w:color w:val="000000"/>
                <w:sz w:val="28"/>
                <w:szCs w:val="28"/>
                <w:lang w:val="kk-KZ"/>
              </w:rPr>
              <w:t>корни</w:t>
            </w:r>
            <w:proofErr w:type="spellEnd"/>
            <w:r w:rsidR="00E27AAF" w:rsidRPr="0065001F">
              <w:rPr>
                <w:color w:val="000000"/>
                <w:sz w:val="28"/>
                <w:szCs w:val="28"/>
              </w:rPr>
              <w:t>.</w:t>
            </w:r>
            <w:r w:rsidR="00BE45C4">
              <w:rPr>
                <w:color w:val="000000"/>
                <w:sz w:val="28"/>
                <w:szCs w:val="28"/>
              </w:rPr>
              <w:t xml:space="preserve"> Как вы думаете, что мы будем делать на уроке?</w:t>
            </w:r>
          </w:p>
          <w:p w:rsidR="00E27AAF" w:rsidRPr="0065001F" w:rsidRDefault="00E27AAF" w:rsidP="00E27AAF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2E5290" w:rsidRPr="0065001F" w:rsidRDefault="00E27AAF" w:rsidP="00E27AAF">
            <w:pPr>
              <w:spacing w:after="20"/>
              <w:ind w:left="20"/>
              <w:rPr>
                <w:sz w:val="28"/>
                <w:szCs w:val="28"/>
              </w:rPr>
            </w:pPr>
            <w:r w:rsidRPr="0065001F">
              <w:rPr>
                <w:b/>
                <w:sz w:val="28"/>
                <w:szCs w:val="28"/>
              </w:rPr>
              <w:t xml:space="preserve">Проверка пройденного материала. </w:t>
            </w:r>
            <w:r w:rsidRPr="0065001F">
              <w:rPr>
                <w:sz w:val="28"/>
                <w:szCs w:val="28"/>
              </w:rPr>
              <w:t>Проверяет домашнюю работу по приему «</w:t>
            </w:r>
            <w:proofErr w:type="spellStart"/>
            <w:r w:rsidRPr="0065001F">
              <w:rPr>
                <w:sz w:val="28"/>
                <w:szCs w:val="28"/>
              </w:rPr>
              <w:t>Пр</w:t>
            </w:r>
            <w:proofErr w:type="spellEnd"/>
            <w:r w:rsidR="002516E9" w:rsidRPr="0065001F">
              <w:rPr>
                <w:sz w:val="28"/>
                <w:szCs w:val="28"/>
                <w:lang w:val="en-US"/>
              </w:rPr>
              <w:t>o</w:t>
            </w:r>
            <w:r w:rsidRPr="0065001F">
              <w:rPr>
                <w:sz w:val="28"/>
                <w:szCs w:val="28"/>
              </w:rPr>
              <w:t xml:space="preserve">верь себя!» </w:t>
            </w:r>
          </w:p>
          <w:p w:rsidR="00E27AAF" w:rsidRPr="0065001F" w:rsidRDefault="00E27AAF" w:rsidP="00E27AAF">
            <w:pPr>
              <w:spacing w:after="20"/>
              <w:ind w:left="20"/>
              <w:rPr>
                <w:sz w:val="28"/>
                <w:szCs w:val="28"/>
              </w:rPr>
            </w:pPr>
            <w:r w:rsidRPr="0065001F">
              <w:rPr>
                <w:sz w:val="28"/>
                <w:szCs w:val="28"/>
              </w:rPr>
              <w:t xml:space="preserve"> № 61(а,</w:t>
            </w:r>
            <w:r w:rsidR="004804E2" w:rsidRPr="0065001F">
              <w:rPr>
                <w:sz w:val="28"/>
                <w:szCs w:val="28"/>
              </w:rPr>
              <w:t xml:space="preserve"> </w:t>
            </w:r>
            <w:r w:rsidRPr="0065001F">
              <w:rPr>
                <w:sz w:val="28"/>
                <w:szCs w:val="28"/>
              </w:rPr>
              <w:t>б, д)№62 (</w:t>
            </w:r>
            <w:proofErr w:type="spellStart"/>
            <w:r w:rsidRPr="0065001F">
              <w:rPr>
                <w:sz w:val="28"/>
                <w:szCs w:val="28"/>
              </w:rPr>
              <w:t>в,г</w:t>
            </w:r>
            <w:proofErr w:type="spellEnd"/>
            <w:r w:rsidRPr="0065001F">
              <w:rPr>
                <w:sz w:val="28"/>
                <w:szCs w:val="28"/>
              </w:rPr>
              <w:t>)</w:t>
            </w:r>
          </w:p>
          <w:p w:rsidR="00E27AAF" w:rsidRPr="0065001F" w:rsidRDefault="00E27AAF" w:rsidP="00E27AAF">
            <w:pPr>
              <w:spacing w:after="20"/>
              <w:ind w:left="20"/>
              <w:rPr>
                <w:sz w:val="28"/>
                <w:szCs w:val="28"/>
              </w:rPr>
            </w:pPr>
          </w:p>
          <w:p w:rsidR="00E27AAF" w:rsidRPr="0065001F" w:rsidRDefault="00E27AAF" w:rsidP="00E27AAF">
            <w:pPr>
              <w:spacing w:after="20"/>
              <w:rPr>
                <w:b/>
                <w:sz w:val="28"/>
                <w:szCs w:val="28"/>
                <w:u w:val="single"/>
                <w:lang w:val="kk-KZ"/>
              </w:rPr>
            </w:pPr>
          </w:p>
          <w:p w:rsidR="004804E2" w:rsidRPr="00B80170" w:rsidRDefault="004804E2" w:rsidP="00E27AAF">
            <w:pPr>
              <w:spacing w:after="20"/>
              <w:rPr>
                <w:b/>
                <w:sz w:val="28"/>
                <w:szCs w:val="28"/>
                <w:u w:val="single"/>
                <w:lang w:val="kk-KZ"/>
              </w:rPr>
            </w:pPr>
          </w:p>
          <w:p w:rsidR="00E27AAF" w:rsidRPr="00901E12" w:rsidRDefault="00BA3C50" w:rsidP="00E27AAF">
            <w:pPr>
              <w:spacing w:after="20"/>
              <w:ind w:left="20"/>
              <w:rPr>
                <w:rStyle w:val="apple-converted-space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B80170">
              <w:rPr>
                <w:b/>
                <w:color w:val="000000"/>
                <w:sz w:val="28"/>
                <w:szCs w:val="28"/>
                <w:shd w:val="clear" w:color="auto" w:fill="FFFFFF"/>
              </w:rPr>
              <w:t>Актуализация знаний</w:t>
            </w:r>
            <w:r w:rsidR="00E27AAF" w:rsidRPr="00B80170"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E27AAF" w:rsidRPr="00B8017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03F0">
              <w:rPr>
                <w:color w:val="000000"/>
                <w:sz w:val="28"/>
                <w:szCs w:val="28"/>
                <w:shd w:val="clear" w:color="auto" w:fill="FFFFFF"/>
              </w:rPr>
              <w:t>Метод</w:t>
            </w:r>
            <w:r w:rsidR="00E27AAF" w:rsidRPr="00B80170">
              <w:rPr>
                <w:color w:val="000000"/>
                <w:sz w:val="28"/>
                <w:szCs w:val="28"/>
                <w:shd w:val="clear" w:color="auto" w:fill="FFFFFF"/>
              </w:rPr>
              <w:t xml:space="preserve"> «Корзина идей»</w:t>
            </w:r>
            <w:r w:rsidR="002E5290" w:rsidRPr="00B80170">
              <w:rPr>
                <w:color w:val="000000"/>
                <w:sz w:val="28"/>
                <w:szCs w:val="28"/>
                <w:shd w:val="clear" w:color="auto" w:fill="FFFFFF"/>
              </w:rPr>
              <w:t xml:space="preserve"> Учитель предлагает ученикам записать свои ассоциации по данной теме, озвучить и положит в корзину.</w:t>
            </w:r>
            <w:r w:rsidR="00901E12">
              <w:rPr>
                <w:color w:val="000000"/>
                <w:sz w:val="28"/>
                <w:szCs w:val="28"/>
                <w:shd w:val="clear" w:color="auto" w:fill="FFFFFF"/>
              </w:rPr>
              <w:t xml:space="preserve"> На данном этапе </w:t>
            </w:r>
            <w:r w:rsidR="00426536">
              <w:rPr>
                <w:color w:val="000000"/>
                <w:sz w:val="28"/>
                <w:szCs w:val="28"/>
                <w:shd w:val="clear" w:color="auto" w:fill="FFFFFF"/>
              </w:rPr>
              <w:t>идет обобщение опыта, подготовка к восприятию новых знаний.</w:t>
            </w:r>
          </w:p>
          <w:p w:rsidR="00E27AAF" w:rsidRPr="00B80170" w:rsidRDefault="00E27AAF" w:rsidP="002E5290">
            <w:pPr>
              <w:spacing w:after="20"/>
              <w:rPr>
                <w:color w:val="000000"/>
                <w:sz w:val="28"/>
                <w:szCs w:val="28"/>
              </w:rPr>
            </w:pPr>
          </w:p>
          <w:p w:rsidR="007126C0" w:rsidRPr="00B80170" w:rsidRDefault="007126C0" w:rsidP="00E27AAF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:rsidR="007126C0" w:rsidRPr="00B80170" w:rsidRDefault="007126C0" w:rsidP="00E27AAF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:rsidR="007126C0" w:rsidRPr="00B80170" w:rsidRDefault="002E5290" w:rsidP="00BE45C4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Учитель предлагает в парах решить и записать решение данной задачи</w:t>
            </w:r>
            <w:r w:rsidR="007126C0" w:rsidRPr="00B80170">
              <w:rPr>
                <w:b/>
                <w:color w:val="000000"/>
                <w:sz w:val="28"/>
                <w:szCs w:val="28"/>
              </w:rPr>
              <w:t xml:space="preserve"> на функциональную грамотность</w:t>
            </w:r>
            <w:r w:rsidR="007126C0" w:rsidRPr="00B80170">
              <w:rPr>
                <w:color w:val="000000"/>
                <w:sz w:val="28"/>
                <w:szCs w:val="28"/>
              </w:rPr>
              <w:t>:</w:t>
            </w:r>
          </w:p>
          <w:p w:rsidR="007126C0" w:rsidRPr="00B80170" w:rsidRDefault="003B65D7" w:rsidP="00E27AAF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С</w:t>
            </w:r>
            <w:r w:rsidR="00570A05" w:rsidRPr="00B80170">
              <w:rPr>
                <w:color w:val="000000"/>
                <w:sz w:val="28"/>
                <w:szCs w:val="28"/>
              </w:rPr>
              <w:t>емья</w:t>
            </w:r>
            <w:r w:rsidR="007126C0" w:rsidRPr="00B80170">
              <w:rPr>
                <w:color w:val="000000"/>
                <w:sz w:val="28"/>
                <w:szCs w:val="28"/>
              </w:rPr>
              <w:t xml:space="preserve"> купил</w:t>
            </w:r>
            <w:r w:rsidR="00570A05" w:rsidRPr="00B80170">
              <w:rPr>
                <w:color w:val="000000"/>
                <w:sz w:val="28"/>
                <w:szCs w:val="28"/>
              </w:rPr>
              <w:t>а</w:t>
            </w:r>
            <w:r w:rsidR="007126C0" w:rsidRPr="00B80170">
              <w:rPr>
                <w:color w:val="000000"/>
                <w:sz w:val="28"/>
                <w:szCs w:val="28"/>
              </w:rPr>
              <w:t xml:space="preserve"> участок земли </w:t>
            </w:r>
            <w:proofErr w:type="spellStart"/>
            <w:r w:rsidR="007126C0" w:rsidRPr="00B80170">
              <w:rPr>
                <w:color w:val="000000"/>
                <w:sz w:val="28"/>
                <w:szCs w:val="28"/>
              </w:rPr>
              <w:t>кв</w:t>
            </w:r>
            <w:proofErr w:type="spellEnd"/>
            <w:r w:rsidR="002516E9">
              <w:rPr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="007126C0" w:rsidRPr="00B80170">
              <w:rPr>
                <w:color w:val="000000"/>
                <w:sz w:val="28"/>
                <w:szCs w:val="28"/>
              </w:rPr>
              <w:t>дратной</w:t>
            </w:r>
            <w:proofErr w:type="spellEnd"/>
            <w:r w:rsidR="007126C0" w:rsidRPr="00B80170">
              <w:rPr>
                <w:color w:val="000000"/>
                <w:sz w:val="28"/>
                <w:szCs w:val="28"/>
              </w:rPr>
              <w:t xml:space="preserve"> формы площадь которой равна 100 м</w:t>
            </w:r>
            <w:r w:rsidR="007126C0" w:rsidRPr="00B80170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="00AF3C19" w:rsidRPr="00B80170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AF3C19" w:rsidRPr="00B8017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F3C19" w:rsidRPr="00B80170">
              <w:rPr>
                <w:color w:val="000000"/>
                <w:sz w:val="28"/>
                <w:szCs w:val="28"/>
              </w:rPr>
              <w:t>Найд</w:t>
            </w:r>
            <w:r w:rsidR="001238E8">
              <w:rPr>
                <w:color w:val="000000"/>
                <w:sz w:val="28"/>
                <w:szCs w:val="28"/>
              </w:rPr>
              <w:t>д</w:t>
            </w:r>
            <w:r w:rsidR="00AF3C19" w:rsidRPr="00B80170">
              <w:rPr>
                <w:color w:val="000000"/>
                <w:sz w:val="28"/>
                <w:szCs w:val="28"/>
              </w:rPr>
              <w:t>ите</w:t>
            </w:r>
            <w:proofErr w:type="spellEnd"/>
            <w:r w:rsidR="00AF3C19" w:rsidRPr="00B801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3C19" w:rsidRPr="00B80170">
              <w:rPr>
                <w:color w:val="000000"/>
                <w:sz w:val="28"/>
                <w:szCs w:val="28"/>
              </w:rPr>
              <w:t>ст</w:t>
            </w:r>
            <w:proofErr w:type="spellEnd"/>
            <w:r w:rsidR="002516E9">
              <w:rPr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="00AF3C19" w:rsidRPr="00B80170">
              <w:rPr>
                <w:color w:val="000000"/>
                <w:sz w:val="28"/>
                <w:szCs w:val="28"/>
              </w:rPr>
              <w:t>рон</w:t>
            </w:r>
            <w:r w:rsidR="002516E9">
              <w:rPr>
                <w:color w:val="000000"/>
                <w:sz w:val="28"/>
                <w:szCs w:val="28"/>
              </w:rPr>
              <w:t>у</w:t>
            </w:r>
            <w:proofErr w:type="spellEnd"/>
            <w:r w:rsidR="002516E9">
              <w:rPr>
                <w:color w:val="000000"/>
                <w:sz w:val="28"/>
                <w:szCs w:val="28"/>
              </w:rPr>
              <w:t xml:space="preserve"> </w:t>
            </w:r>
            <w:r w:rsidR="00AF3C19" w:rsidRPr="00B80170">
              <w:rPr>
                <w:color w:val="000000"/>
                <w:sz w:val="28"/>
                <w:szCs w:val="28"/>
              </w:rPr>
              <w:t xml:space="preserve">участка и </w:t>
            </w:r>
            <w:r w:rsidR="007113DD" w:rsidRPr="00B80170">
              <w:rPr>
                <w:color w:val="000000"/>
                <w:sz w:val="28"/>
                <w:szCs w:val="28"/>
              </w:rPr>
              <w:t xml:space="preserve">длину </w:t>
            </w:r>
            <w:r w:rsidR="00C55DA6" w:rsidRPr="00B80170">
              <w:rPr>
                <w:color w:val="000000"/>
                <w:sz w:val="28"/>
                <w:szCs w:val="28"/>
              </w:rPr>
              <w:t xml:space="preserve">всего </w:t>
            </w:r>
            <w:r w:rsidR="007113DD" w:rsidRPr="00B80170">
              <w:rPr>
                <w:color w:val="000000"/>
                <w:sz w:val="28"/>
                <w:szCs w:val="28"/>
              </w:rPr>
              <w:t>з</w:t>
            </w:r>
            <w:r w:rsidR="002516E9">
              <w:rPr>
                <w:color w:val="000000"/>
                <w:sz w:val="28"/>
                <w:szCs w:val="28"/>
                <w:lang w:val="en-US"/>
              </w:rPr>
              <w:t>a</w:t>
            </w:r>
            <w:r w:rsidR="007113DD" w:rsidRPr="00B80170">
              <w:rPr>
                <w:color w:val="000000"/>
                <w:sz w:val="28"/>
                <w:szCs w:val="28"/>
              </w:rPr>
              <w:t>бора</w:t>
            </w:r>
            <w:r w:rsidR="00AF3C19" w:rsidRPr="00B80170">
              <w:rPr>
                <w:color w:val="000000"/>
                <w:sz w:val="28"/>
                <w:szCs w:val="28"/>
              </w:rPr>
              <w:t>.</w:t>
            </w:r>
            <w:r w:rsidR="00231F38" w:rsidRPr="00B80170">
              <w:rPr>
                <w:color w:val="000000"/>
                <w:sz w:val="28"/>
                <w:szCs w:val="28"/>
              </w:rPr>
              <w:t xml:space="preserve"> </w:t>
            </w:r>
          </w:p>
          <w:p w:rsidR="00AF3C19" w:rsidRPr="00B80170" w:rsidRDefault="00AF3C19" w:rsidP="00E27AAF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:rsidR="00AF3C19" w:rsidRPr="00B80170" w:rsidRDefault="00AF3C19" w:rsidP="00E27AAF">
            <w:pPr>
              <w:spacing w:after="20"/>
              <w:ind w:left="20"/>
              <w:rPr>
                <w:color w:val="000000"/>
                <w:sz w:val="28"/>
                <w:szCs w:val="28"/>
                <w:u w:val="single"/>
              </w:rPr>
            </w:pPr>
            <w:r w:rsidRPr="00B80170">
              <w:rPr>
                <w:color w:val="000000"/>
                <w:sz w:val="28"/>
                <w:szCs w:val="28"/>
                <w:u w:val="single"/>
              </w:rPr>
              <w:lastRenderedPageBreak/>
              <w:t>Дескрипторы:</w:t>
            </w:r>
          </w:p>
          <w:p w:rsidR="002E5290" w:rsidRPr="00B80170" w:rsidRDefault="002E5290" w:rsidP="00E27AAF">
            <w:pPr>
              <w:spacing w:after="20"/>
              <w:ind w:left="20"/>
              <w:rPr>
                <w:color w:val="000000"/>
                <w:sz w:val="28"/>
                <w:szCs w:val="28"/>
                <w:u w:val="single"/>
              </w:rPr>
            </w:pPr>
          </w:p>
          <w:p w:rsidR="002E5290" w:rsidRPr="00B80170" w:rsidRDefault="002E5290" w:rsidP="00AF3C19">
            <w:pPr>
              <w:pStyle w:val="a6"/>
              <w:numPr>
                <w:ilvl w:val="0"/>
                <w:numId w:val="21"/>
              </w:numPr>
              <w:spacing w:after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Составляет математическую модель</w:t>
            </w:r>
            <w:r w:rsidR="00661DB3" w:rsidRPr="00B80170">
              <w:rPr>
                <w:color w:val="000000"/>
                <w:sz w:val="28"/>
                <w:szCs w:val="28"/>
              </w:rPr>
              <w:t>;</w:t>
            </w:r>
          </w:p>
          <w:p w:rsidR="00AF3C19" w:rsidRPr="00B80170" w:rsidRDefault="00AF3C19" w:rsidP="00AF3C19">
            <w:pPr>
              <w:pStyle w:val="a6"/>
              <w:numPr>
                <w:ilvl w:val="0"/>
                <w:numId w:val="21"/>
              </w:numPr>
              <w:spacing w:after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 xml:space="preserve">Находит </w:t>
            </w:r>
            <w:r w:rsidR="00570A05" w:rsidRPr="00B80170">
              <w:rPr>
                <w:color w:val="000000"/>
                <w:sz w:val="28"/>
                <w:szCs w:val="28"/>
              </w:rPr>
              <w:t>сторону</w:t>
            </w:r>
            <w:r w:rsidRPr="00B80170">
              <w:rPr>
                <w:color w:val="000000"/>
                <w:sz w:val="28"/>
                <w:szCs w:val="28"/>
              </w:rPr>
              <w:t>;</w:t>
            </w:r>
          </w:p>
          <w:p w:rsidR="00AF3C19" w:rsidRPr="00B80170" w:rsidRDefault="00DE05E0" w:rsidP="00AF3C19">
            <w:pPr>
              <w:pStyle w:val="a6"/>
              <w:numPr>
                <w:ilvl w:val="0"/>
                <w:numId w:val="21"/>
              </w:numPr>
              <w:spacing w:after="20"/>
              <w:rPr>
                <w:color w:val="000000" w:themeColor="text1"/>
                <w:sz w:val="28"/>
                <w:szCs w:val="28"/>
              </w:rPr>
            </w:pPr>
            <w:r w:rsidRPr="00B80170">
              <w:rPr>
                <w:color w:val="000000" w:themeColor="text1"/>
                <w:sz w:val="28"/>
                <w:szCs w:val="28"/>
              </w:rPr>
              <w:t>Находит длину забора</w:t>
            </w:r>
            <w:r w:rsidR="00AF3C19" w:rsidRPr="00B801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33840" w:rsidRPr="00B80170" w:rsidRDefault="00633840" w:rsidP="00633840">
            <w:pPr>
              <w:pStyle w:val="a6"/>
              <w:spacing w:after="20"/>
              <w:ind w:left="740"/>
              <w:rPr>
                <w:color w:val="000000"/>
                <w:sz w:val="28"/>
                <w:szCs w:val="28"/>
              </w:rPr>
            </w:pPr>
          </w:p>
          <w:p w:rsidR="00661DB3" w:rsidRPr="00B80170" w:rsidRDefault="00661DB3" w:rsidP="00633840">
            <w:pPr>
              <w:pStyle w:val="a6"/>
              <w:spacing w:after="20"/>
              <w:ind w:left="740"/>
              <w:rPr>
                <w:color w:val="000000"/>
                <w:sz w:val="28"/>
                <w:szCs w:val="28"/>
              </w:rPr>
            </w:pPr>
          </w:p>
          <w:p w:rsidR="00633840" w:rsidRPr="00B80170" w:rsidRDefault="00661DB3" w:rsidP="00661DB3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 xml:space="preserve">Далее учитель дает задание по </w:t>
            </w:r>
            <w:r w:rsidRPr="00B80170">
              <w:rPr>
                <w:b/>
                <w:color w:val="000000"/>
                <w:sz w:val="28"/>
                <w:szCs w:val="28"/>
                <w:u w:val="single"/>
              </w:rPr>
              <w:t>методу</w:t>
            </w:r>
            <w:r w:rsidR="00633840" w:rsidRPr="00B80170">
              <w:rPr>
                <w:b/>
                <w:color w:val="000000"/>
                <w:sz w:val="28"/>
                <w:szCs w:val="28"/>
                <w:u w:val="single"/>
              </w:rPr>
              <w:t xml:space="preserve"> «Найди ошибку»</w:t>
            </w:r>
            <w:r w:rsidRPr="00B80170">
              <w:rPr>
                <w:color w:val="000000"/>
                <w:sz w:val="28"/>
                <w:szCs w:val="28"/>
              </w:rPr>
              <w:t xml:space="preserve"> </w:t>
            </w:r>
            <w:r w:rsidR="00633840" w:rsidRPr="00B80170">
              <w:rPr>
                <w:color w:val="000000" w:themeColor="text1"/>
                <w:sz w:val="28"/>
                <w:szCs w:val="28"/>
              </w:rPr>
              <w:t>работа по вариантам, с п</w:t>
            </w:r>
            <w:r w:rsidR="002516E9">
              <w:rPr>
                <w:color w:val="000000" w:themeColor="text1"/>
                <w:sz w:val="28"/>
                <w:szCs w:val="28"/>
                <w:lang w:val="en-US"/>
              </w:rPr>
              <w:t>o</w:t>
            </w:r>
            <w:r w:rsidR="00633840" w:rsidRPr="00B80170">
              <w:rPr>
                <w:color w:val="000000" w:themeColor="text1"/>
                <w:sz w:val="28"/>
                <w:szCs w:val="28"/>
              </w:rPr>
              <w:t xml:space="preserve">следующей проверкой по образцу </w:t>
            </w:r>
          </w:p>
          <w:p w:rsidR="007126C0" w:rsidRPr="00B80170" w:rsidRDefault="007126C0" w:rsidP="00E27AAF">
            <w:pPr>
              <w:spacing w:after="20"/>
              <w:ind w:left="20"/>
              <w:rPr>
                <w:color w:val="C45911" w:themeColor="accent2" w:themeShade="BF"/>
                <w:sz w:val="28"/>
                <w:szCs w:val="28"/>
              </w:rPr>
            </w:pPr>
          </w:p>
          <w:tbl>
            <w:tblPr>
              <w:tblStyle w:val="ac"/>
              <w:tblW w:w="6295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4930EB" w:rsidRPr="00B80170" w:rsidTr="004930EB">
              <w:tc>
                <w:tcPr>
                  <w:tcW w:w="3147" w:type="dxa"/>
                </w:tcPr>
                <w:p w:rsidR="004930EB" w:rsidRPr="00B80170" w:rsidRDefault="004930EB" w:rsidP="00BA2F7A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1 вариант.         </w:t>
                  </w:r>
                </w:p>
              </w:tc>
              <w:tc>
                <w:tcPr>
                  <w:tcW w:w="3148" w:type="dxa"/>
                </w:tcPr>
                <w:p w:rsidR="004930EB" w:rsidRPr="00B80170" w:rsidRDefault="004930EB" w:rsidP="00BA2F7A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2 вариант.         </w:t>
                  </w:r>
                </w:p>
                <w:p w:rsidR="004930EB" w:rsidRPr="00B80170" w:rsidRDefault="004930EB" w:rsidP="00BA2F7A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30EB" w:rsidRPr="00B80170" w:rsidTr="004930EB">
              <w:tc>
                <w:tcPr>
                  <w:tcW w:w="3147" w:type="dxa"/>
                </w:tcPr>
                <w:p w:rsidR="004930EB" w:rsidRPr="00B80170" w:rsidRDefault="004930EB" w:rsidP="00BA2F7A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>1.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64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=8</w:t>
                  </w:r>
                </w:p>
              </w:tc>
              <w:tc>
                <w:tcPr>
                  <w:tcW w:w="3148" w:type="dxa"/>
                </w:tcPr>
                <w:p w:rsidR="004930EB" w:rsidRPr="00B80170" w:rsidRDefault="004930EB" w:rsidP="00BA2F7A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>1.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36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=6</w:t>
                  </w:r>
                </w:p>
              </w:tc>
            </w:tr>
            <w:tr w:rsidR="004930EB" w:rsidRPr="00B80170" w:rsidTr="004930EB">
              <w:tc>
                <w:tcPr>
                  <w:tcW w:w="3147" w:type="dxa"/>
                </w:tcPr>
                <w:p w:rsidR="004930EB" w:rsidRPr="00B80170" w:rsidRDefault="004930EB" w:rsidP="004930EB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2.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12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  <w:r w:rsidRPr="00B80170">
                    <w:rPr>
                      <w:color w:val="000000"/>
                      <w:sz w:val="28"/>
                      <w:szCs w:val="28"/>
                    </w:rPr>
                    <w:t>=12</w:t>
                  </w:r>
                </w:p>
              </w:tc>
              <w:tc>
                <w:tcPr>
                  <w:tcW w:w="3148" w:type="dxa"/>
                </w:tcPr>
                <w:p w:rsidR="004930EB" w:rsidRPr="00B80170" w:rsidRDefault="004930EB" w:rsidP="004930EB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2.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11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  <w:vertAlign w:val="superscript"/>
                    </w:rPr>
                    <w:t>0</w:t>
                  </w:r>
                  <w:r w:rsidRPr="00B80170">
                    <w:rPr>
                      <w:color w:val="000000"/>
                      <w:sz w:val="28"/>
                      <w:szCs w:val="28"/>
                    </w:rPr>
                    <w:t>=11</w:t>
                  </w:r>
                </w:p>
              </w:tc>
            </w:tr>
            <w:tr w:rsidR="004930EB" w:rsidRPr="00B80170" w:rsidTr="004930EB">
              <w:tc>
                <w:tcPr>
                  <w:tcW w:w="3147" w:type="dxa"/>
                </w:tcPr>
                <w:p w:rsidR="004930EB" w:rsidRPr="00B80170" w:rsidRDefault="004930EB" w:rsidP="004930EB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3.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9/25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=- 3/5</w:t>
                  </w:r>
                </w:p>
              </w:tc>
              <w:tc>
                <w:tcPr>
                  <w:tcW w:w="3148" w:type="dxa"/>
                </w:tcPr>
                <w:p w:rsidR="004930EB" w:rsidRPr="00B80170" w:rsidRDefault="004930EB" w:rsidP="004930EB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3.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9/16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=- ¾</w:t>
                  </w:r>
                </w:p>
              </w:tc>
            </w:tr>
            <w:tr w:rsidR="004930EB" w:rsidRPr="00B80170" w:rsidTr="004930EB">
              <w:tc>
                <w:tcPr>
                  <w:tcW w:w="3147" w:type="dxa"/>
                </w:tcPr>
                <w:p w:rsidR="004930EB" w:rsidRPr="00B80170" w:rsidRDefault="004930EB" w:rsidP="004930EB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>4. 2+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36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=</m:t>
                    </m:r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 9</w:t>
                  </w:r>
                </w:p>
              </w:tc>
              <w:tc>
                <w:tcPr>
                  <w:tcW w:w="3148" w:type="dxa"/>
                </w:tcPr>
                <w:p w:rsidR="004930EB" w:rsidRPr="00B80170" w:rsidRDefault="004930EB" w:rsidP="004930EB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>4. 2+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36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=</m:t>
                    </m:r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 8</w:t>
                  </w:r>
                </w:p>
              </w:tc>
            </w:tr>
            <w:tr w:rsidR="002F1A85" w:rsidRPr="00B80170" w:rsidTr="002F1A85">
              <w:trPr>
                <w:trHeight w:val="271"/>
              </w:trPr>
              <w:tc>
                <w:tcPr>
                  <w:tcW w:w="3147" w:type="dxa"/>
                </w:tcPr>
                <w:p w:rsidR="002F1A85" w:rsidRPr="00B80170" w:rsidRDefault="002F1A85" w:rsidP="002F1A85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>5. (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23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B80170">
                    <w:rPr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 = 23</w:t>
                  </w:r>
                </w:p>
              </w:tc>
              <w:tc>
                <w:tcPr>
                  <w:tcW w:w="3148" w:type="dxa"/>
                </w:tcPr>
                <w:p w:rsidR="002F1A85" w:rsidRPr="00B80170" w:rsidRDefault="002F1A85" w:rsidP="002F1A85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>5. (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21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B80170">
                    <w:rPr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 = 21</w:t>
                  </w:r>
                </w:p>
              </w:tc>
            </w:tr>
            <w:tr w:rsidR="002F1A85" w:rsidRPr="00B80170" w:rsidTr="002F1A85">
              <w:trPr>
                <w:trHeight w:val="171"/>
              </w:trPr>
              <w:tc>
                <w:tcPr>
                  <w:tcW w:w="3147" w:type="dxa"/>
                </w:tcPr>
                <w:p w:rsidR="002F1A85" w:rsidRPr="00B80170" w:rsidRDefault="002F1A85" w:rsidP="002F1A85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6.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+5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9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=8</w:t>
                  </w:r>
                </w:p>
              </w:tc>
              <w:tc>
                <w:tcPr>
                  <w:tcW w:w="3148" w:type="dxa"/>
                </w:tcPr>
                <w:p w:rsidR="002F1A85" w:rsidRPr="00B80170" w:rsidRDefault="00190132" w:rsidP="002F1A85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6. 2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 w:rsidR="002F1A85" w:rsidRPr="00B80170">
                    <w:rPr>
                      <w:color w:val="000000"/>
                      <w:sz w:val="28"/>
                      <w:szCs w:val="28"/>
                    </w:rPr>
                    <w:t>+5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25</m:t>
                        </m:r>
                      </m:e>
                    </m:rad>
                  </m:oMath>
                  <w:r w:rsidR="002F1A85" w:rsidRPr="00B80170">
                    <w:rPr>
                      <w:color w:val="000000"/>
                      <w:sz w:val="28"/>
                      <w:szCs w:val="28"/>
                    </w:rPr>
                    <w:t>=</w:t>
                  </w:r>
                  <w:r w:rsidR="008C1778" w:rsidRPr="00B80170">
                    <w:rPr>
                      <w:color w:val="000000"/>
                      <w:sz w:val="28"/>
                      <w:szCs w:val="28"/>
                    </w:rPr>
                    <w:t>33</w:t>
                  </w:r>
                </w:p>
              </w:tc>
            </w:tr>
            <w:tr w:rsidR="002F1A85" w:rsidRPr="00B80170" w:rsidTr="002F1A85">
              <w:trPr>
                <w:trHeight w:val="157"/>
              </w:trPr>
              <w:tc>
                <w:tcPr>
                  <w:tcW w:w="3147" w:type="dxa"/>
                </w:tcPr>
                <w:p w:rsidR="002F1A85" w:rsidRPr="00B80170" w:rsidRDefault="002F1A85" w:rsidP="002F1A85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7.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=</w:t>
                  </w:r>
                  <w:r w:rsidR="008C1778" w:rsidRPr="00B80170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48" w:type="dxa"/>
                </w:tcPr>
                <w:p w:rsidR="002F1A85" w:rsidRPr="00B80170" w:rsidRDefault="002F1A85" w:rsidP="002F1A85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7.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=6</w:t>
                  </w:r>
                </w:p>
              </w:tc>
            </w:tr>
            <w:tr w:rsidR="002F1A85" w:rsidRPr="00B80170" w:rsidTr="002F1A85">
              <w:trPr>
                <w:trHeight w:val="171"/>
              </w:trPr>
              <w:tc>
                <w:tcPr>
                  <w:tcW w:w="3147" w:type="dxa"/>
                  <w:tcBorders>
                    <w:bottom w:val="single" w:sz="4" w:space="0" w:color="auto"/>
                  </w:tcBorders>
                </w:tcPr>
                <w:p w:rsidR="002F1A85" w:rsidRPr="00B80170" w:rsidRDefault="002F1A85" w:rsidP="002F1A85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>8. 3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144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 - 5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2*18</m:t>
                        </m:r>
                      </m:e>
                    </m:rad>
                  </m:oMath>
                  <w:r w:rsidR="008C1778" w:rsidRPr="00B80170">
                    <w:rPr>
                      <w:color w:val="000000"/>
                      <w:sz w:val="28"/>
                      <w:szCs w:val="28"/>
                    </w:rPr>
                    <w:t>=6</w:t>
                  </w:r>
                </w:p>
              </w:tc>
              <w:tc>
                <w:tcPr>
                  <w:tcW w:w="3148" w:type="dxa"/>
                  <w:tcBorders>
                    <w:bottom w:val="single" w:sz="4" w:space="0" w:color="auto"/>
                  </w:tcBorders>
                </w:tcPr>
                <w:p w:rsidR="002F1A85" w:rsidRPr="00B80170" w:rsidRDefault="008C1778" w:rsidP="002F1A85">
                  <w:pPr>
                    <w:spacing w:after="20"/>
                    <w:rPr>
                      <w:color w:val="000000"/>
                      <w:sz w:val="28"/>
                      <w:szCs w:val="28"/>
                    </w:rPr>
                  </w:pPr>
                  <w:r w:rsidRPr="00B80170">
                    <w:rPr>
                      <w:color w:val="000000"/>
                      <w:sz w:val="28"/>
                      <w:szCs w:val="28"/>
                    </w:rPr>
                    <w:t>8. 4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144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 xml:space="preserve"> - 5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2*18</m:t>
                        </m:r>
                      </m:e>
                    </m:rad>
                  </m:oMath>
                  <w:r w:rsidRPr="00B80170">
                    <w:rPr>
                      <w:color w:val="000000"/>
                      <w:sz w:val="28"/>
                      <w:szCs w:val="28"/>
                    </w:rPr>
                    <w:t>=2</w:t>
                  </w:r>
                </w:p>
              </w:tc>
            </w:tr>
          </w:tbl>
          <w:p w:rsidR="007126C0" w:rsidRPr="00B80170" w:rsidRDefault="007126C0" w:rsidP="00E27AAF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</w:p>
          <w:p w:rsidR="00661DB3" w:rsidRPr="00B80170" w:rsidRDefault="004930EB" w:rsidP="00661DB3">
            <w:pPr>
              <w:spacing w:after="20"/>
              <w:ind w:left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Дескрипторы:</w:t>
            </w:r>
            <w:r w:rsidR="00B6513A" w:rsidRPr="00B80170">
              <w:rPr>
                <w:color w:val="000000"/>
                <w:sz w:val="28"/>
                <w:szCs w:val="28"/>
              </w:rPr>
              <w:t xml:space="preserve"> </w:t>
            </w:r>
          </w:p>
          <w:p w:rsidR="004930EB" w:rsidRPr="00B80170" w:rsidRDefault="0048046F" w:rsidP="00661DB3">
            <w:pPr>
              <w:pStyle w:val="a6"/>
              <w:numPr>
                <w:ilvl w:val="0"/>
                <w:numId w:val="22"/>
              </w:numPr>
              <w:spacing w:after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Применяет определение квадратного корня</w:t>
            </w:r>
            <w:r w:rsidR="00661DB3" w:rsidRPr="00B80170">
              <w:rPr>
                <w:color w:val="000000"/>
                <w:sz w:val="28"/>
                <w:szCs w:val="28"/>
              </w:rPr>
              <w:t>;</w:t>
            </w:r>
          </w:p>
          <w:p w:rsidR="0048046F" w:rsidRPr="00B80170" w:rsidRDefault="0048046F" w:rsidP="004930EB">
            <w:pPr>
              <w:pStyle w:val="a6"/>
              <w:numPr>
                <w:ilvl w:val="0"/>
                <w:numId w:val="22"/>
              </w:numPr>
              <w:spacing w:after="20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 xml:space="preserve">Применяет определение </w:t>
            </w:r>
            <w:r w:rsidR="002516E9">
              <w:rPr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B80170">
              <w:rPr>
                <w:color w:val="000000" w:themeColor="text1"/>
                <w:sz w:val="28"/>
                <w:szCs w:val="28"/>
              </w:rPr>
              <w:t>рифметического</w:t>
            </w:r>
            <w:proofErr w:type="spellEnd"/>
            <w:r w:rsidRPr="00B80170">
              <w:rPr>
                <w:color w:val="000000"/>
                <w:sz w:val="28"/>
                <w:szCs w:val="28"/>
              </w:rPr>
              <w:t xml:space="preserve"> корня</w:t>
            </w:r>
            <w:r w:rsidR="00661DB3" w:rsidRPr="00B80170">
              <w:rPr>
                <w:color w:val="000000"/>
                <w:sz w:val="28"/>
                <w:szCs w:val="28"/>
              </w:rPr>
              <w:t>.</w:t>
            </w:r>
          </w:p>
          <w:p w:rsidR="0048046F" w:rsidRPr="00B80170" w:rsidRDefault="0048046F" w:rsidP="0048046F">
            <w:pPr>
              <w:spacing w:after="20"/>
              <w:ind w:left="20"/>
              <w:rPr>
                <w:b/>
                <w:color w:val="000000"/>
                <w:sz w:val="28"/>
                <w:szCs w:val="28"/>
                <w:u w:val="single"/>
              </w:rPr>
            </w:pPr>
            <w:r w:rsidRPr="00B80170">
              <w:rPr>
                <w:color w:val="000000"/>
                <w:sz w:val="28"/>
                <w:szCs w:val="28"/>
              </w:rPr>
              <w:t xml:space="preserve"> </w:t>
            </w:r>
          </w:p>
          <w:p w:rsidR="0048046F" w:rsidRPr="00B80170" w:rsidRDefault="0048046F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046F" w:rsidRPr="00B80170" w:rsidRDefault="007A36D6" w:rsidP="00E27AAF">
            <w:pPr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B80170">
              <w:rPr>
                <w:b/>
                <w:color w:val="000000"/>
                <w:sz w:val="28"/>
                <w:szCs w:val="28"/>
                <w:u w:val="single"/>
              </w:rPr>
              <w:t>Физ.минутка</w:t>
            </w:r>
            <w:proofErr w:type="spellEnd"/>
          </w:p>
          <w:p w:rsidR="0048046F" w:rsidRPr="00B80170" w:rsidRDefault="007A36D6" w:rsidP="00E27AAF">
            <w:pPr>
              <w:jc w:val="both"/>
              <w:rPr>
                <w:color w:val="000000"/>
                <w:sz w:val="28"/>
                <w:szCs w:val="28"/>
              </w:rPr>
            </w:pPr>
            <w:r w:rsidRPr="00B80170">
              <w:rPr>
                <w:color w:val="333333"/>
                <w:sz w:val="28"/>
                <w:szCs w:val="28"/>
              </w:rPr>
              <w:t>Следить глазами за двигающими фигурами на слайде</w:t>
            </w:r>
          </w:p>
          <w:p w:rsidR="007A36D6" w:rsidRPr="00B80170" w:rsidRDefault="007A36D6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1DB3" w:rsidRPr="00B80170" w:rsidRDefault="00661DB3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77D2" w:rsidRPr="00B80170" w:rsidRDefault="005177D2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046F" w:rsidRPr="00B80170" w:rsidRDefault="005177D2" w:rsidP="00E27AAF">
            <w:pPr>
              <w:jc w:val="both"/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Учитель предлагает </w:t>
            </w:r>
            <w:proofErr w:type="spellStart"/>
            <w:r w:rsidRPr="00B80170">
              <w:rPr>
                <w:sz w:val="28"/>
                <w:szCs w:val="28"/>
              </w:rPr>
              <w:t>уч</w:t>
            </w:r>
            <w:proofErr w:type="spellEnd"/>
            <w:r w:rsidR="002516E9">
              <w:rPr>
                <w:sz w:val="28"/>
                <w:szCs w:val="28"/>
                <w:lang w:val="en-US"/>
              </w:rPr>
              <w:t>a</w:t>
            </w:r>
            <w:proofErr w:type="spellStart"/>
            <w:r w:rsidRPr="00B80170">
              <w:rPr>
                <w:sz w:val="28"/>
                <w:szCs w:val="28"/>
              </w:rPr>
              <w:t>щимся</w:t>
            </w:r>
            <w:proofErr w:type="spellEnd"/>
            <w:r w:rsidRPr="00B80170">
              <w:rPr>
                <w:sz w:val="28"/>
                <w:szCs w:val="28"/>
              </w:rPr>
              <w:t xml:space="preserve"> </w:t>
            </w:r>
            <w:proofErr w:type="spellStart"/>
            <w:r w:rsidRPr="00B80170">
              <w:rPr>
                <w:sz w:val="28"/>
                <w:szCs w:val="28"/>
              </w:rPr>
              <w:t>образоват</w:t>
            </w:r>
            <w:r w:rsidR="00BE45C4">
              <w:rPr>
                <w:sz w:val="28"/>
                <w:szCs w:val="28"/>
              </w:rPr>
              <w:t>т</w:t>
            </w:r>
            <w:proofErr w:type="spellEnd"/>
            <w:r w:rsidRPr="00B80170">
              <w:rPr>
                <w:sz w:val="28"/>
                <w:szCs w:val="28"/>
              </w:rPr>
              <w:t xml:space="preserve"> мини-группы повернувшись друг к другу по четыре человека  и выполнить </w:t>
            </w:r>
            <w:r w:rsidRPr="00B80170">
              <w:rPr>
                <w:color w:val="000000" w:themeColor="text1"/>
                <w:sz w:val="28"/>
                <w:szCs w:val="28"/>
              </w:rPr>
              <w:t>и</w:t>
            </w:r>
            <w:r w:rsidR="0048046F" w:rsidRPr="00B80170">
              <w:rPr>
                <w:color w:val="000000" w:themeColor="text1"/>
                <w:sz w:val="28"/>
                <w:szCs w:val="28"/>
              </w:rPr>
              <w:t>сследова</w:t>
            </w:r>
            <w:r w:rsidR="00AE42F4" w:rsidRPr="00B80170">
              <w:rPr>
                <w:color w:val="000000" w:themeColor="text1"/>
                <w:sz w:val="28"/>
                <w:szCs w:val="28"/>
              </w:rPr>
              <w:t>т</w:t>
            </w:r>
            <w:r w:rsidR="0048046F" w:rsidRPr="00B80170">
              <w:rPr>
                <w:color w:val="000000" w:themeColor="text1"/>
                <w:sz w:val="28"/>
                <w:szCs w:val="28"/>
              </w:rPr>
              <w:t>ельск</w:t>
            </w:r>
            <w:r w:rsidRPr="00B80170">
              <w:rPr>
                <w:color w:val="000000" w:themeColor="text1"/>
                <w:sz w:val="28"/>
                <w:szCs w:val="28"/>
              </w:rPr>
              <w:t xml:space="preserve">ую </w:t>
            </w:r>
            <w:r w:rsidR="0048046F" w:rsidRPr="00B80170">
              <w:rPr>
                <w:color w:val="000000" w:themeColor="text1"/>
                <w:sz w:val="28"/>
                <w:szCs w:val="28"/>
              </w:rPr>
              <w:t xml:space="preserve"> работ</w:t>
            </w:r>
            <w:r w:rsidRPr="00B80170">
              <w:rPr>
                <w:color w:val="000000" w:themeColor="text1"/>
                <w:sz w:val="28"/>
                <w:szCs w:val="28"/>
              </w:rPr>
              <w:t>у</w:t>
            </w:r>
            <w:r w:rsidRPr="00B80170">
              <w:rPr>
                <w:sz w:val="28"/>
                <w:szCs w:val="28"/>
              </w:rPr>
              <w:t>:</w:t>
            </w:r>
            <w:r w:rsidR="00AE42F4" w:rsidRPr="00B80170">
              <w:rPr>
                <w:sz w:val="28"/>
                <w:szCs w:val="28"/>
              </w:rPr>
              <w:t xml:space="preserve"> </w:t>
            </w:r>
          </w:p>
          <w:p w:rsidR="00BE45C4" w:rsidRDefault="00BE45C4" w:rsidP="00E27AA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5177D2" w:rsidRPr="00BE45C4" w:rsidRDefault="00BE45C4" w:rsidP="00E27AA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E45C4">
              <w:rPr>
                <w:color w:val="000000"/>
                <w:sz w:val="28"/>
                <w:szCs w:val="28"/>
                <w:u w:val="single"/>
              </w:rPr>
              <w:t>Задание</w:t>
            </w:r>
            <w:r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48046F" w:rsidRPr="00B80170" w:rsidRDefault="005177D2" w:rsidP="00E27AAF">
            <w:pPr>
              <w:jc w:val="both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Н</w:t>
            </w:r>
            <w:r w:rsidR="0048046F" w:rsidRPr="00B80170">
              <w:rPr>
                <w:color w:val="000000"/>
                <w:sz w:val="28"/>
                <w:szCs w:val="28"/>
              </w:rPr>
              <w:t xml:space="preserve">айдите </w:t>
            </w:r>
            <w:r w:rsidR="00AE42F4" w:rsidRPr="00B80170">
              <w:rPr>
                <w:color w:val="000000"/>
                <w:sz w:val="28"/>
                <w:szCs w:val="28"/>
              </w:rPr>
              <w:t xml:space="preserve">пять </w:t>
            </w:r>
            <w:r w:rsidRPr="00B80170">
              <w:rPr>
                <w:color w:val="000000"/>
                <w:sz w:val="28"/>
                <w:szCs w:val="28"/>
              </w:rPr>
              <w:t xml:space="preserve">натуральных </w:t>
            </w:r>
            <w:r w:rsidR="00AE42F4" w:rsidRPr="00B80170">
              <w:rPr>
                <w:color w:val="000000"/>
                <w:sz w:val="28"/>
                <w:szCs w:val="28"/>
              </w:rPr>
              <w:t>последовательных чисел, квадратный корень из суммы к</w:t>
            </w:r>
            <w:r w:rsidR="002516E9">
              <w:rPr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="00AE42F4" w:rsidRPr="00B80170">
              <w:rPr>
                <w:color w:val="000000"/>
                <w:sz w:val="28"/>
                <w:szCs w:val="28"/>
              </w:rPr>
              <w:t>торых</w:t>
            </w:r>
            <w:proofErr w:type="spellEnd"/>
            <w:r w:rsidR="00AE42F4" w:rsidRPr="00B80170">
              <w:rPr>
                <w:color w:val="000000"/>
                <w:sz w:val="28"/>
                <w:szCs w:val="28"/>
              </w:rPr>
              <w:t xml:space="preserve"> является натуральным числом. Приведите</w:t>
            </w:r>
            <w:r w:rsidRPr="00B80170">
              <w:rPr>
                <w:color w:val="000000"/>
                <w:sz w:val="28"/>
                <w:szCs w:val="28"/>
              </w:rPr>
              <w:t xml:space="preserve"> три</w:t>
            </w:r>
            <w:r w:rsidR="00AE42F4" w:rsidRPr="00B80170">
              <w:rPr>
                <w:color w:val="000000"/>
                <w:sz w:val="28"/>
                <w:szCs w:val="28"/>
              </w:rPr>
              <w:t xml:space="preserve">  пример</w:t>
            </w:r>
            <w:r w:rsidR="002516E9">
              <w:rPr>
                <w:color w:val="000000"/>
                <w:sz w:val="28"/>
                <w:szCs w:val="28"/>
                <w:lang w:val="en-US"/>
              </w:rPr>
              <w:t>a</w:t>
            </w:r>
            <w:r w:rsidR="00AE42F4" w:rsidRPr="00B80170">
              <w:rPr>
                <w:color w:val="000000"/>
                <w:sz w:val="28"/>
                <w:szCs w:val="28"/>
              </w:rPr>
              <w:t xml:space="preserve"> таких случаев. </w:t>
            </w:r>
          </w:p>
          <w:p w:rsidR="005177D2" w:rsidRPr="00B80170" w:rsidRDefault="005177D2" w:rsidP="00E27AAF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E42F4" w:rsidRPr="00B80170" w:rsidRDefault="00AE42F4" w:rsidP="00E27A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0170">
              <w:rPr>
                <w:color w:val="000000" w:themeColor="text1"/>
                <w:sz w:val="28"/>
                <w:szCs w:val="28"/>
              </w:rPr>
              <w:t>Дескрипторы:</w:t>
            </w:r>
          </w:p>
          <w:p w:rsidR="00AE42F4" w:rsidRPr="00B80170" w:rsidRDefault="00AE42F4" w:rsidP="00AE42F4">
            <w:pPr>
              <w:pStyle w:val="a6"/>
              <w:numPr>
                <w:ilvl w:val="0"/>
                <w:numId w:val="23"/>
              </w:numPr>
              <w:jc w:val="both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Находит сумму п</w:t>
            </w:r>
            <w:r w:rsidR="002516E9">
              <w:rPr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B80170">
              <w:rPr>
                <w:color w:val="000000"/>
                <w:sz w:val="28"/>
                <w:szCs w:val="28"/>
              </w:rPr>
              <w:t>следовательных</w:t>
            </w:r>
            <w:proofErr w:type="spellEnd"/>
            <w:r w:rsidRPr="00B80170">
              <w:rPr>
                <w:color w:val="000000"/>
                <w:sz w:val="28"/>
                <w:szCs w:val="28"/>
              </w:rPr>
              <w:t xml:space="preserve"> натур чисел</w:t>
            </w:r>
          </w:p>
          <w:p w:rsidR="00AE42F4" w:rsidRPr="00B80170" w:rsidRDefault="00AE42F4" w:rsidP="00AE42F4">
            <w:pPr>
              <w:pStyle w:val="a6"/>
              <w:numPr>
                <w:ilvl w:val="0"/>
                <w:numId w:val="23"/>
              </w:numPr>
              <w:jc w:val="both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 xml:space="preserve">Приводит </w:t>
            </w:r>
            <w:r w:rsidR="00C55DA6" w:rsidRPr="00B80170">
              <w:rPr>
                <w:color w:val="000000"/>
                <w:sz w:val="28"/>
                <w:szCs w:val="28"/>
              </w:rPr>
              <w:t>три</w:t>
            </w:r>
            <w:r w:rsidRPr="00B80170">
              <w:rPr>
                <w:color w:val="000000"/>
                <w:sz w:val="28"/>
                <w:szCs w:val="28"/>
              </w:rPr>
              <w:t xml:space="preserve"> пример</w:t>
            </w:r>
            <w:r w:rsidR="00C55DA6" w:rsidRPr="00B80170">
              <w:rPr>
                <w:color w:val="000000"/>
                <w:sz w:val="28"/>
                <w:szCs w:val="28"/>
              </w:rPr>
              <w:t>а</w:t>
            </w:r>
            <w:r w:rsidR="005177D2" w:rsidRPr="00B80170">
              <w:rPr>
                <w:color w:val="000000"/>
                <w:sz w:val="28"/>
                <w:szCs w:val="28"/>
              </w:rPr>
              <w:t>.</w:t>
            </w:r>
          </w:p>
          <w:p w:rsidR="00AE42F4" w:rsidRPr="00B80170" w:rsidRDefault="00AE42F4" w:rsidP="00C55DA6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AE42F4" w:rsidRPr="00B80170" w:rsidRDefault="00AE42F4" w:rsidP="00AE42F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4EB" w:rsidRPr="00B80170" w:rsidRDefault="002E54EB" w:rsidP="002E54EB">
            <w:pPr>
              <w:jc w:val="both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 xml:space="preserve">Работа с учебником </w:t>
            </w:r>
            <w:r w:rsidR="00C07451">
              <w:rPr>
                <w:color w:val="000000"/>
                <w:sz w:val="28"/>
                <w:szCs w:val="28"/>
              </w:rPr>
              <w:t>по методу «</w:t>
            </w:r>
            <w:proofErr w:type="spellStart"/>
            <w:r w:rsidR="00C07451">
              <w:rPr>
                <w:color w:val="000000"/>
                <w:sz w:val="28"/>
                <w:szCs w:val="28"/>
              </w:rPr>
              <w:t>Джигсо</w:t>
            </w:r>
            <w:proofErr w:type="spellEnd"/>
            <w:r w:rsidR="00C07451">
              <w:rPr>
                <w:color w:val="000000"/>
                <w:sz w:val="28"/>
                <w:szCs w:val="28"/>
              </w:rPr>
              <w:t>»</w:t>
            </w:r>
          </w:p>
          <w:p w:rsidR="0048046F" w:rsidRPr="00B80170" w:rsidRDefault="002E54EB" w:rsidP="00E27AAF">
            <w:pPr>
              <w:jc w:val="both"/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№ 7</w:t>
            </w:r>
            <w:r w:rsidR="005177D2" w:rsidRPr="00B80170">
              <w:rPr>
                <w:color w:val="000000"/>
                <w:sz w:val="28"/>
                <w:szCs w:val="28"/>
              </w:rPr>
              <w:t>5,  № 76</w:t>
            </w:r>
          </w:p>
          <w:p w:rsidR="00B80170" w:rsidRPr="00B80170" w:rsidRDefault="00B80170" w:rsidP="00190132">
            <w:pPr>
              <w:rPr>
                <w:color w:val="000000"/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 xml:space="preserve">Учитель оказывает помощь </w:t>
            </w:r>
            <w:proofErr w:type="spellStart"/>
            <w:r w:rsidRPr="00B80170">
              <w:rPr>
                <w:color w:val="000000"/>
                <w:sz w:val="28"/>
                <w:szCs w:val="28"/>
              </w:rPr>
              <w:t>гру</w:t>
            </w:r>
            <w:r w:rsidR="001238E8">
              <w:rPr>
                <w:color w:val="000000"/>
                <w:sz w:val="28"/>
                <w:szCs w:val="28"/>
              </w:rPr>
              <w:t>у</w:t>
            </w:r>
            <w:r w:rsidRPr="00B80170">
              <w:rPr>
                <w:color w:val="000000"/>
                <w:sz w:val="28"/>
                <w:szCs w:val="28"/>
              </w:rPr>
              <w:t>ппам</w:t>
            </w:r>
            <w:proofErr w:type="spellEnd"/>
            <w:r w:rsidRPr="00B80170">
              <w:rPr>
                <w:color w:val="000000"/>
                <w:sz w:val="28"/>
                <w:szCs w:val="28"/>
              </w:rPr>
              <w:t xml:space="preserve"> (по необходимости)</w:t>
            </w:r>
          </w:p>
          <w:p w:rsidR="0048046F" w:rsidRPr="00B80170" w:rsidRDefault="0048046F" w:rsidP="00190132">
            <w:pPr>
              <w:rPr>
                <w:color w:val="000000"/>
                <w:sz w:val="28"/>
                <w:szCs w:val="28"/>
              </w:rPr>
            </w:pPr>
          </w:p>
          <w:p w:rsidR="0048046F" w:rsidRPr="00B80170" w:rsidRDefault="0048046F" w:rsidP="00E27AAF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48046F" w:rsidRPr="00B80170" w:rsidRDefault="0048046F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A36D6" w:rsidRPr="00B80170" w:rsidRDefault="007A36D6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0170" w:rsidRPr="00B80170" w:rsidRDefault="00B80170" w:rsidP="007A3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A36D6" w:rsidRPr="00B80170" w:rsidRDefault="007A36D6" w:rsidP="007A36D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801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задание</w:t>
            </w:r>
            <w:r w:rsidRPr="00B801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A36D6" w:rsidRPr="00B80170" w:rsidRDefault="00B80170" w:rsidP="007A36D6">
            <w:pPr>
              <w:pStyle w:val="a4"/>
              <w:rPr>
                <w:sz w:val="28"/>
                <w:szCs w:val="28"/>
              </w:rPr>
            </w:pPr>
            <w:proofErr w:type="spellStart"/>
            <w:r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Учитель</w:t>
            </w:r>
            <w:proofErr w:type="spellEnd"/>
            <w:r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</w:t>
            </w:r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бъясняет</w:t>
            </w:r>
            <w:proofErr w:type="spellEnd"/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особенности</w:t>
            </w:r>
            <w:proofErr w:type="spellEnd"/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выполнения</w:t>
            </w:r>
            <w:proofErr w:type="spellEnd"/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домашней</w:t>
            </w:r>
            <w:proofErr w:type="spellEnd"/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р</w:t>
            </w:r>
            <w:r w:rsidR="002516E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боты</w:t>
            </w:r>
            <w:r w:rsidR="00BE45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:</w:t>
            </w:r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№8</w:t>
            </w:r>
            <w:r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2; </w:t>
            </w:r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 8</w:t>
            </w:r>
            <w:r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="007A36D6"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(</w:t>
            </w:r>
            <w:r w:rsidR="004804E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B8017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="004804E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в</w:t>
            </w:r>
            <w:r w:rsidR="007A36D6" w:rsidRPr="00B80170">
              <w:rPr>
                <w:color w:val="000000"/>
                <w:sz w:val="28"/>
                <w:szCs w:val="28"/>
                <w:lang w:val="kk-KZ"/>
              </w:rPr>
              <w:t xml:space="preserve">) </w:t>
            </w:r>
          </w:p>
          <w:p w:rsidR="007A36D6" w:rsidRDefault="007A36D6" w:rsidP="007A36D6">
            <w:pPr>
              <w:spacing w:after="20"/>
              <w:rPr>
                <w:b/>
                <w:color w:val="000000"/>
                <w:sz w:val="28"/>
                <w:szCs w:val="28"/>
              </w:rPr>
            </w:pPr>
          </w:p>
          <w:p w:rsidR="00BE45C4" w:rsidRPr="00B80170" w:rsidRDefault="00BE45C4" w:rsidP="007A36D6">
            <w:pPr>
              <w:spacing w:after="20"/>
              <w:rPr>
                <w:b/>
                <w:color w:val="000000"/>
                <w:sz w:val="28"/>
                <w:szCs w:val="28"/>
              </w:rPr>
            </w:pPr>
          </w:p>
          <w:p w:rsidR="00B80170" w:rsidRPr="00B80170" w:rsidRDefault="00B80170" w:rsidP="00B8017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801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 урока. Рефлексия</w:t>
            </w:r>
            <w:r w:rsidRPr="00B801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80170" w:rsidRPr="00B80170" w:rsidRDefault="00B80170" w:rsidP="00B801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0170">
              <w:rPr>
                <w:rFonts w:ascii="Times New Roman" w:hAnsi="Times New Roman"/>
                <w:sz w:val="28"/>
                <w:szCs w:val="28"/>
              </w:rPr>
              <w:t xml:space="preserve">Что нового </w:t>
            </w:r>
            <w:proofErr w:type="spellStart"/>
            <w:r w:rsidRPr="00B80170">
              <w:rPr>
                <w:rFonts w:ascii="Times New Roman" w:hAnsi="Times New Roman"/>
                <w:sz w:val="28"/>
                <w:szCs w:val="28"/>
              </w:rPr>
              <w:t>узн</w:t>
            </w:r>
            <w:proofErr w:type="spellEnd"/>
            <w:r w:rsidR="002516E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B80170">
              <w:rPr>
                <w:rFonts w:ascii="Times New Roman" w:hAnsi="Times New Roman"/>
                <w:sz w:val="28"/>
                <w:szCs w:val="28"/>
              </w:rPr>
              <w:t>ли на уроке?</w:t>
            </w:r>
          </w:p>
          <w:p w:rsidR="00B80170" w:rsidRPr="00B80170" w:rsidRDefault="00B80170" w:rsidP="00B801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0170">
              <w:rPr>
                <w:rFonts w:ascii="Times New Roman" w:hAnsi="Times New Roman"/>
                <w:sz w:val="28"/>
                <w:szCs w:val="28"/>
              </w:rPr>
              <w:t>– Какую цель мы ставили в начале урока?</w:t>
            </w:r>
          </w:p>
          <w:p w:rsidR="00B80170" w:rsidRPr="00B80170" w:rsidRDefault="00B80170" w:rsidP="00B801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0170">
              <w:rPr>
                <w:rFonts w:ascii="Times New Roman" w:hAnsi="Times New Roman"/>
                <w:sz w:val="28"/>
                <w:szCs w:val="28"/>
              </w:rPr>
              <w:t>– Проанализируйте свою работу на уроке.</w:t>
            </w:r>
          </w:p>
          <w:p w:rsidR="00B80170" w:rsidRPr="00B80170" w:rsidRDefault="002073A0" w:rsidP="00B801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B80170" w:rsidRPr="00B80170">
              <w:rPr>
                <w:rFonts w:ascii="Times New Roman" w:hAnsi="Times New Roman"/>
                <w:sz w:val="28"/>
                <w:szCs w:val="28"/>
              </w:rPr>
              <w:t>В чем было затруднение?</w:t>
            </w:r>
          </w:p>
          <w:p w:rsidR="007A36D6" w:rsidRPr="00B80170" w:rsidRDefault="007A36D6" w:rsidP="007A36D6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A36D6" w:rsidRPr="00B80170" w:rsidRDefault="007A36D6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A36D6" w:rsidRPr="00B80170" w:rsidRDefault="007A36D6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962D0" w:rsidRPr="00B80170" w:rsidRDefault="00E962D0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962D0" w:rsidRPr="00B80170" w:rsidRDefault="00E962D0" w:rsidP="00E27A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7AAF" w:rsidRPr="00B80170" w:rsidRDefault="00E27AAF" w:rsidP="00E962D0">
            <w:pPr>
              <w:jc w:val="both"/>
              <w:rPr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br/>
            </w:r>
          </w:p>
          <w:p w:rsidR="00E27AAF" w:rsidRPr="00B80170" w:rsidRDefault="00E27AAF" w:rsidP="00E27AAF">
            <w:pPr>
              <w:jc w:val="both"/>
              <w:rPr>
                <w:i/>
                <w:sz w:val="28"/>
                <w:szCs w:val="28"/>
              </w:rPr>
            </w:pPr>
          </w:p>
          <w:p w:rsidR="00E27AAF" w:rsidRPr="00B80170" w:rsidRDefault="00E27AAF" w:rsidP="00E27AAF">
            <w:pPr>
              <w:jc w:val="both"/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jc w:val="both"/>
              <w:rPr>
                <w:i/>
                <w:sz w:val="28"/>
                <w:szCs w:val="28"/>
              </w:rPr>
            </w:pPr>
          </w:p>
          <w:p w:rsidR="00E27AAF" w:rsidRPr="003E70B4" w:rsidRDefault="00E27AAF" w:rsidP="00E27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pct"/>
            <w:gridSpan w:val="2"/>
          </w:tcPr>
          <w:p w:rsidR="00E27AAF" w:rsidRPr="00B80170" w:rsidRDefault="00E27AAF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lastRenderedPageBreak/>
              <w:t xml:space="preserve">приветствуют учителя и друг друга </w:t>
            </w: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4804E2" w:rsidRDefault="004804E2" w:rsidP="00E27AAF">
            <w:pPr>
              <w:rPr>
                <w:sz w:val="28"/>
                <w:szCs w:val="28"/>
              </w:rPr>
            </w:pPr>
          </w:p>
          <w:p w:rsidR="00BE45C4" w:rsidRDefault="00BE45C4" w:rsidP="00E27AAF">
            <w:pPr>
              <w:rPr>
                <w:sz w:val="28"/>
                <w:szCs w:val="28"/>
              </w:rPr>
            </w:pPr>
          </w:p>
          <w:p w:rsidR="00BE45C4" w:rsidRDefault="007126C0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 </w:t>
            </w:r>
          </w:p>
          <w:p w:rsidR="00BE45C4" w:rsidRPr="00BE45C4" w:rsidRDefault="007126C0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формируют цели урок</w:t>
            </w:r>
            <w:r w:rsidR="00BE45C4">
              <w:rPr>
                <w:sz w:val="28"/>
                <w:szCs w:val="28"/>
              </w:rPr>
              <w:t>а</w:t>
            </w:r>
          </w:p>
          <w:p w:rsidR="004804E2" w:rsidRDefault="004804E2" w:rsidP="00E27AAF">
            <w:pPr>
              <w:rPr>
                <w:color w:val="000000"/>
                <w:sz w:val="28"/>
                <w:szCs w:val="28"/>
              </w:rPr>
            </w:pPr>
          </w:p>
          <w:p w:rsidR="004804E2" w:rsidRDefault="004804E2" w:rsidP="00E27AAF">
            <w:pPr>
              <w:rPr>
                <w:color w:val="000000"/>
                <w:sz w:val="28"/>
                <w:szCs w:val="28"/>
              </w:rPr>
            </w:pPr>
          </w:p>
          <w:p w:rsidR="004804E2" w:rsidRPr="00B80170" w:rsidRDefault="004804E2" w:rsidP="00E27AAF">
            <w:pPr>
              <w:rPr>
                <w:color w:val="000000"/>
                <w:sz w:val="28"/>
                <w:szCs w:val="28"/>
              </w:rPr>
            </w:pPr>
          </w:p>
          <w:p w:rsidR="00E27AAF" w:rsidRPr="00426536" w:rsidRDefault="002516E9" w:rsidP="00E27A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="00E27AAF" w:rsidRPr="00B80170">
              <w:rPr>
                <w:color w:val="000000"/>
                <w:sz w:val="28"/>
                <w:szCs w:val="28"/>
              </w:rPr>
              <w:t>бмениваются</w:t>
            </w:r>
            <w:proofErr w:type="spellEnd"/>
            <w:r w:rsidR="00E27AAF" w:rsidRPr="00B80170">
              <w:rPr>
                <w:color w:val="000000"/>
                <w:sz w:val="28"/>
                <w:szCs w:val="28"/>
              </w:rPr>
              <w:t xml:space="preserve"> тетрадями и проверяют выполненную работу</w:t>
            </w:r>
            <w:r w:rsidR="00426536">
              <w:rPr>
                <w:color w:val="000000"/>
                <w:sz w:val="28"/>
                <w:szCs w:val="28"/>
              </w:rPr>
              <w:t xml:space="preserve"> по готовому образцу</w:t>
            </w:r>
          </w:p>
          <w:p w:rsidR="00E27AAF" w:rsidRPr="00B80170" w:rsidRDefault="00E27AAF" w:rsidP="00E27AAF">
            <w:pPr>
              <w:rPr>
                <w:color w:val="000000"/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color w:val="000000"/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  <w:r w:rsidRPr="00B80170">
              <w:rPr>
                <w:color w:val="000000"/>
                <w:sz w:val="28"/>
                <w:szCs w:val="28"/>
              </w:rPr>
              <w:t>Пишут на лист</w:t>
            </w:r>
            <w:r w:rsidR="002516E9">
              <w:rPr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Pr="00B80170">
              <w:rPr>
                <w:color w:val="000000"/>
                <w:sz w:val="28"/>
                <w:szCs w:val="28"/>
              </w:rPr>
              <w:t>чках</w:t>
            </w:r>
            <w:proofErr w:type="spellEnd"/>
            <w:r w:rsidRPr="00B80170">
              <w:rPr>
                <w:color w:val="000000"/>
                <w:sz w:val="28"/>
                <w:szCs w:val="28"/>
              </w:rPr>
              <w:t xml:space="preserve"> свои ассоциации  по данной теме и кладут в корзину. </w:t>
            </w:r>
            <w:r w:rsidRPr="00B80170">
              <w:rPr>
                <w:sz w:val="28"/>
                <w:szCs w:val="28"/>
              </w:rPr>
              <w:t>Работают устно,  показывают знания, умения по теме</w:t>
            </w: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48046F" w:rsidRDefault="0048046F" w:rsidP="00E27AAF">
            <w:pPr>
              <w:rPr>
                <w:sz w:val="28"/>
                <w:szCs w:val="28"/>
              </w:rPr>
            </w:pPr>
          </w:p>
          <w:p w:rsidR="004804E2" w:rsidRPr="00B80170" w:rsidRDefault="004804E2" w:rsidP="00E27AAF">
            <w:pPr>
              <w:rPr>
                <w:sz w:val="28"/>
                <w:szCs w:val="28"/>
              </w:rPr>
            </w:pPr>
          </w:p>
          <w:p w:rsidR="0048046F" w:rsidRPr="00B80170" w:rsidRDefault="002E5290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Ученики </w:t>
            </w:r>
            <w:r w:rsidR="00661DB3" w:rsidRPr="00B80170">
              <w:rPr>
                <w:sz w:val="28"/>
                <w:szCs w:val="28"/>
              </w:rPr>
              <w:t xml:space="preserve">в </w:t>
            </w:r>
            <w:proofErr w:type="spellStart"/>
            <w:r w:rsidR="00661DB3" w:rsidRPr="00B80170">
              <w:rPr>
                <w:sz w:val="28"/>
                <w:szCs w:val="28"/>
              </w:rPr>
              <w:t>п</w:t>
            </w:r>
            <w:r w:rsidR="001238E8">
              <w:rPr>
                <w:sz w:val="28"/>
                <w:szCs w:val="28"/>
              </w:rPr>
              <w:t>п</w:t>
            </w:r>
            <w:r w:rsidR="00661DB3" w:rsidRPr="00B80170">
              <w:rPr>
                <w:sz w:val="28"/>
                <w:szCs w:val="28"/>
              </w:rPr>
              <w:t>рах</w:t>
            </w:r>
            <w:proofErr w:type="spellEnd"/>
            <w:r w:rsidR="00661DB3" w:rsidRPr="00B80170">
              <w:rPr>
                <w:sz w:val="28"/>
                <w:szCs w:val="28"/>
              </w:rPr>
              <w:t xml:space="preserve"> обсуждают, записывают решение задачи</w:t>
            </w: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Выполняют з</w:t>
            </w:r>
            <w:r w:rsidR="002516E9">
              <w:rPr>
                <w:sz w:val="28"/>
                <w:szCs w:val="28"/>
                <w:lang w:val="en-US"/>
              </w:rPr>
              <w:t>a</w:t>
            </w:r>
            <w:proofErr w:type="spellStart"/>
            <w:r w:rsidRPr="00B80170">
              <w:rPr>
                <w:sz w:val="28"/>
                <w:szCs w:val="28"/>
              </w:rPr>
              <w:t>дание</w:t>
            </w:r>
            <w:proofErr w:type="spellEnd"/>
            <w:r w:rsidR="00426536">
              <w:rPr>
                <w:sz w:val="28"/>
                <w:szCs w:val="28"/>
              </w:rPr>
              <w:t xml:space="preserve"> индивидуально</w:t>
            </w:r>
            <w:r w:rsidRPr="00B80170">
              <w:rPr>
                <w:sz w:val="28"/>
                <w:szCs w:val="28"/>
              </w:rPr>
              <w:t>, проверяют работу, называют ошибк</w:t>
            </w:r>
            <w:r w:rsidR="00661DB3" w:rsidRPr="00B80170">
              <w:rPr>
                <w:sz w:val="28"/>
                <w:szCs w:val="28"/>
              </w:rPr>
              <w:t>и и пути решения проблемы</w:t>
            </w: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Учащийся </w:t>
            </w:r>
            <w:r w:rsidR="002516E9">
              <w:rPr>
                <w:sz w:val="28"/>
                <w:szCs w:val="28"/>
                <w:lang w:val="en-US"/>
              </w:rPr>
              <w:t>O</w:t>
            </w:r>
            <w:r w:rsidRPr="00B80170">
              <w:rPr>
                <w:sz w:val="28"/>
                <w:szCs w:val="28"/>
              </w:rPr>
              <w:t>ОП выполняет пять  любых примеров</w:t>
            </w: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Default="007A36D6" w:rsidP="00E27AAF">
            <w:pPr>
              <w:rPr>
                <w:sz w:val="28"/>
                <w:szCs w:val="28"/>
              </w:rPr>
            </w:pPr>
          </w:p>
          <w:p w:rsidR="00BE45C4" w:rsidRPr="00B80170" w:rsidRDefault="00BE45C4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Учащиеся в течении </w:t>
            </w:r>
            <w:r w:rsidR="002073A0">
              <w:rPr>
                <w:sz w:val="28"/>
                <w:szCs w:val="28"/>
              </w:rPr>
              <w:t>3</w:t>
            </w:r>
            <w:r w:rsidRPr="00B80170">
              <w:rPr>
                <w:sz w:val="28"/>
                <w:szCs w:val="28"/>
              </w:rPr>
              <w:t>х минут следят за двигающимися фигурами на экране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7A36D6" w:rsidRPr="00B80170" w:rsidRDefault="00D4558B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Разбиваются на мини группы по 4 человека (повернувшись к соседу за ним)</w:t>
            </w:r>
            <w:r w:rsidR="005177D2" w:rsidRPr="00B80170">
              <w:rPr>
                <w:sz w:val="28"/>
                <w:szCs w:val="28"/>
              </w:rPr>
              <w:t>, по истечению времени группы презентуют свою работу у доски.</w:t>
            </w:r>
          </w:p>
          <w:p w:rsidR="005177D2" w:rsidRPr="00B80170" w:rsidRDefault="005177D2" w:rsidP="00E27AAF">
            <w:pPr>
              <w:rPr>
                <w:sz w:val="28"/>
                <w:szCs w:val="28"/>
              </w:rPr>
            </w:pPr>
          </w:p>
          <w:p w:rsidR="007A36D6" w:rsidRPr="00B80170" w:rsidRDefault="00CF4C7E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Задание ООП (находит хотя бы 1 решение)</w:t>
            </w:r>
          </w:p>
          <w:p w:rsidR="005177D2" w:rsidRPr="00B80170" w:rsidRDefault="005177D2" w:rsidP="00E27AAF">
            <w:pPr>
              <w:rPr>
                <w:sz w:val="28"/>
                <w:szCs w:val="28"/>
              </w:rPr>
            </w:pPr>
          </w:p>
          <w:p w:rsidR="005177D2" w:rsidRPr="00B80170" w:rsidRDefault="005177D2" w:rsidP="00E27AAF">
            <w:pPr>
              <w:rPr>
                <w:sz w:val="28"/>
                <w:szCs w:val="28"/>
              </w:rPr>
            </w:pPr>
          </w:p>
          <w:p w:rsidR="005177D2" w:rsidRPr="00B80170" w:rsidRDefault="005177D2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Работают в</w:t>
            </w:r>
            <w:r w:rsidR="00B80170" w:rsidRPr="00B80170">
              <w:rPr>
                <w:sz w:val="28"/>
                <w:szCs w:val="28"/>
              </w:rPr>
              <w:t xml:space="preserve"> групп</w:t>
            </w:r>
            <w:r w:rsidR="002516E9">
              <w:rPr>
                <w:sz w:val="28"/>
                <w:szCs w:val="28"/>
                <w:lang w:val="en-US"/>
              </w:rPr>
              <w:t>a</w:t>
            </w:r>
            <w:r w:rsidRPr="00B80170">
              <w:rPr>
                <w:sz w:val="28"/>
                <w:szCs w:val="28"/>
              </w:rPr>
              <w:t>х</w:t>
            </w:r>
            <w:r w:rsidR="00B80170" w:rsidRPr="00B80170">
              <w:rPr>
                <w:sz w:val="28"/>
                <w:szCs w:val="28"/>
              </w:rPr>
              <w:t xml:space="preserve"> по методу «</w:t>
            </w:r>
            <w:proofErr w:type="spellStart"/>
            <w:r w:rsidR="00B80170" w:rsidRPr="00B80170">
              <w:rPr>
                <w:sz w:val="28"/>
                <w:szCs w:val="28"/>
              </w:rPr>
              <w:t>Джигсо</w:t>
            </w:r>
            <w:proofErr w:type="spellEnd"/>
            <w:r w:rsidR="00B80170" w:rsidRPr="00B80170">
              <w:rPr>
                <w:sz w:val="28"/>
                <w:szCs w:val="28"/>
              </w:rPr>
              <w:t xml:space="preserve">» </w:t>
            </w:r>
          </w:p>
          <w:p w:rsidR="00B80170" w:rsidRPr="00B80170" w:rsidRDefault="00B80170" w:rsidP="00E27AAF">
            <w:pPr>
              <w:rPr>
                <w:sz w:val="28"/>
                <w:szCs w:val="28"/>
              </w:rPr>
            </w:pPr>
          </w:p>
          <w:p w:rsidR="007A36D6" w:rsidRPr="00B80170" w:rsidRDefault="00B80170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Ученик ООП сидит в группе с заданием уровня А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Default="007A36D6" w:rsidP="007A36D6">
            <w:pPr>
              <w:rPr>
                <w:sz w:val="28"/>
                <w:szCs w:val="28"/>
              </w:rPr>
            </w:pPr>
          </w:p>
          <w:p w:rsidR="00BE45C4" w:rsidRPr="00B80170" w:rsidRDefault="00BE45C4" w:rsidP="007A36D6">
            <w:pPr>
              <w:rPr>
                <w:sz w:val="28"/>
                <w:szCs w:val="28"/>
              </w:rPr>
            </w:pPr>
          </w:p>
          <w:p w:rsidR="007A36D6" w:rsidRPr="00B80170" w:rsidRDefault="007A36D6" w:rsidP="007A36D6">
            <w:pPr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B80170">
              <w:rPr>
                <w:color w:val="000000"/>
                <w:sz w:val="28"/>
                <w:szCs w:val="28"/>
                <w:lang w:val="kk-KZ"/>
              </w:rPr>
              <w:t>Записывают</w:t>
            </w:r>
            <w:proofErr w:type="spellEnd"/>
            <w:r w:rsidRPr="00B8017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0170">
              <w:rPr>
                <w:color w:val="000000"/>
                <w:sz w:val="28"/>
                <w:szCs w:val="28"/>
                <w:lang w:val="kk-KZ"/>
              </w:rPr>
              <w:t>домашнюю</w:t>
            </w:r>
            <w:proofErr w:type="spellEnd"/>
            <w:r w:rsidRPr="00B8017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0170">
              <w:rPr>
                <w:color w:val="000000"/>
                <w:sz w:val="28"/>
                <w:szCs w:val="28"/>
                <w:lang w:val="kk-KZ"/>
              </w:rPr>
              <w:t>работу</w:t>
            </w:r>
            <w:proofErr w:type="spellEnd"/>
            <w:r w:rsidRPr="00B8017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A36D6" w:rsidRPr="00B80170" w:rsidRDefault="007A36D6" w:rsidP="007A36D6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B80170" w:rsidRDefault="00B80170" w:rsidP="007A36D6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BE45C4" w:rsidRPr="00B80170" w:rsidRDefault="00BE45C4" w:rsidP="007A36D6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B80170" w:rsidRPr="00B80170" w:rsidRDefault="00B80170" w:rsidP="00B80170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отвечают на вопросы</w:t>
            </w:r>
          </w:p>
          <w:p w:rsidR="007A36D6" w:rsidRPr="00B80170" w:rsidRDefault="007A36D6" w:rsidP="007A36D6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7A36D6" w:rsidRPr="002516E9" w:rsidRDefault="00B80170" w:rsidP="007A36D6">
            <w:pPr>
              <w:rPr>
                <w:sz w:val="28"/>
                <w:szCs w:val="28"/>
              </w:rPr>
            </w:pPr>
            <w:proofErr w:type="spellStart"/>
            <w:r w:rsidRPr="00B80170">
              <w:rPr>
                <w:color w:val="000000"/>
                <w:sz w:val="28"/>
                <w:szCs w:val="28"/>
                <w:lang w:val="kk-KZ"/>
              </w:rPr>
              <w:t>клеят</w:t>
            </w:r>
            <w:proofErr w:type="spellEnd"/>
            <w:r w:rsidRPr="00B8017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80170">
              <w:rPr>
                <w:color w:val="000000"/>
                <w:sz w:val="28"/>
                <w:szCs w:val="28"/>
                <w:lang w:val="kk-KZ"/>
              </w:rPr>
              <w:t>стикер</w:t>
            </w:r>
            <w:proofErr w:type="spellEnd"/>
            <w:r w:rsidR="007A36D6" w:rsidRPr="00B8017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A36D6" w:rsidRPr="00B80170">
              <w:rPr>
                <w:color w:val="000000"/>
                <w:sz w:val="28"/>
                <w:szCs w:val="28"/>
                <w:lang w:val="kk-KZ"/>
              </w:rPr>
              <w:t>на</w:t>
            </w:r>
            <w:proofErr w:type="spellEnd"/>
            <w:r w:rsidR="007A36D6" w:rsidRPr="00B8017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A36D6" w:rsidRPr="00B80170">
              <w:rPr>
                <w:color w:val="000000"/>
                <w:sz w:val="28"/>
                <w:szCs w:val="28"/>
                <w:lang w:val="kk-KZ"/>
              </w:rPr>
              <w:t>уровне</w:t>
            </w:r>
            <w:proofErr w:type="spellEnd"/>
            <w:r w:rsidR="007A36D6" w:rsidRPr="00B80170">
              <w:rPr>
                <w:color w:val="000000"/>
                <w:sz w:val="28"/>
                <w:szCs w:val="28"/>
                <w:lang w:val="kk-KZ"/>
              </w:rPr>
              <w:t xml:space="preserve">   </w:t>
            </w:r>
            <w:proofErr w:type="spellStart"/>
            <w:r w:rsidR="007A36D6" w:rsidRPr="00B80170">
              <w:rPr>
                <w:color w:val="000000"/>
                <w:sz w:val="28"/>
                <w:szCs w:val="28"/>
                <w:lang w:val="kk-KZ"/>
              </w:rPr>
              <w:t>соответствующего</w:t>
            </w:r>
            <w:proofErr w:type="spellEnd"/>
            <w:r w:rsidR="007A36D6" w:rsidRPr="00B8017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7A36D6" w:rsidRPr="00B80170">
              <w:rPr>
                <w:color w:val="000000"/>
                <w:sz w:val="28"/>
                <w:szCs w:val="28"/>
                <w:lang w:val="kk-KZ"/>
              </w:rPr>
              <w:t>смайлик</w:t>
            </w:r>
            <w:proofErr w:type="spellEnd"/>
            <w:r w:rsidR="002516E9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578" w:type="pct"/>
          </w:tcPr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4804E2" w:rsidRPr="00B80170" w:rsidRDefault="004804E2" w:rsidP="00E27AAF">
            <w:pPr>
              <w:rPr>
                <w:sz w:val="28"/>
                <w:szCs w:val="28"/>
              </w:rPr>
            </w:pPr>
          </w:p>
          <w:p w:rsidR="00E27AAF" w:rsidRDefault="00E27AAF" w:rsidP="00E27AAF">
            <w:pPr>
              <w:rPr>
                <w:sz w:val="28"/>
                <w:szCs w:val="28"/>
              </w:rPr>
            </w:pPr>
          </w:p>
          <w:p w:rsidR="004804E2" w:rsidRPr="00B80170" w:rsidRDefault="004804E2" w:rsidP="00E27AAF">
            <w:pPr>
              <w:rPr>
                <w:sz w:val="28"/>
                <w:szCs w:val="28"/>
              </w:rPr>
            </w:pPr>
          </w:p>
          <w:p w:rsidR="00E27AAF" w:rsidRPr="00846805" w:rsidRDefault="005779AC" w:rsidP="00E27AAF">
            <w:pPr>
              <w:rPr>
                <w:sz w:val="28"/>
                <w:szCs w:val="28"/>
              </w:rPr>
            </w:pPr>
            <w:proofErr w:type="spellStart"/>
            <w:r w:rsidRPr="00B80170">
              <w:rPr>
                <w:sz w:val="28"/>
                <w:szCs w:val="28"/>
              </w:rPr>
              <w:t>Взаимопроверк</w:t>
            </w:r>
            <w:proofErr w:type="spellEnd"/>
            <w:r w:rsidR="002516E9">
              <w:rPr>
                <w:sz w:val="28"/>
                <w:szCs w:val="28"/>
                <w:lang w:val="en-US"/>
              </w:rPr>
              <w:t>a</w:t>
            </w: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ФО устная обратная связь</w:t>
            </w: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2E5290" w:rsidRPr="00B80170" w:rsidRDefault="002E5290" w:rsidP="00E27AAF">
            <w:pPr>
              <w:rPr>
                <w:sz w:val="28"/>
                <w:szCs w:val="28"/>
              </w:rPr>
            </w:pPr>
          </w:p>
          <w:p w:rsidR="002E5290" w:rsidRPr="00B80170" w:rsidRDefault="002E5290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DE05E0">
            <w:pPr>
              <w:rPr>
                <w:sz w:val="28"/>
                <w:szCs w:val="28"/>
              </w:rPr>
            </w:pPr>
          </w:p>
          <w:p w:rsidR="00DE05E0" w:rsidRPr="00B80170" w:rsidRDefault="00DE05E0" w:rsidP="00DE05E0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ФО устная </w:t>
            </w:r>
            <w:r w:rsidR="002516E9">
              <w:rPr>
                <w:sz w:val="28"/>
                <w:szCs w:val="28"/>
                <w:lang w:val="en-US"/>
              </w:rPr>
              <w:t>o</w:t>
            </w:r>
            <w:proofErr w:type="spellStart"/>
            <w:r w:rsidRPr="00B80170">
              <w:rPr>
                <w:sz w:val="28"/>
                <w:szCs w:val="28"/>
              </w:rPr>
              <w:t>братн</w:t>
            </w:r>
            <w:proofErr w:type="spellEnd"/>
            <w:r w:rsidR="002516E9">
              <w:rPr>
                <w:sz w:val="28"/>
                <w:szCs w:val="28"/>
                <w:lang w:val="en-US"/>
              </w:rPr>
              <w:t>a</w:t>
            </w:r>
            <w:r w:rsidRPr="00B80170">
              <w:rPr>
                <w:sz w:val="28"/>
                <w:szCs w:val="28"/>
              </w:rPr>
              <w:t xml:space="preserve">я </w:t>
            </w:r>
            <w:proofErr w:type="spellStart"/>
            <w:r w:rsidRPr="00B80170">
              <w:rPr>
                <w:sz w:val="28"/>
                <w:szCs w:val="28"/>
              </w:rPr>
              <w:t>связ</w:t>
            </w:r>
            <w:proofErr w:type="spellEnd"/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Default="0048046F" w:rsidP="00E27AAF">
            <w:pPr>
              <w:rPr>
                <w:sz w:val="28"/>
                <w:szCs w:val="28"/>
              </w:rPr>
            </w:pPr>
          </w:p>
          <w:p w:rsidR="00BE45C4" w:rsidRDefault="00BE45C4" w:rsidP="00E27AAF">
            <w:pPr>
              <w:rPr>
                <w:sz w:val="28"/>
                <w:szCs w:val="28"/>
              </w:rPr>
            </w:pPr>
          </w:p>
          <w:p w:rsidR="00BE45C4" w:rsidRDefault="00BE45C4" w:rsidP="00E27AAF">
            <w:pPr>
              <w:rPr>
                <w:sz w:val="28"/>
                <w:szCs w:val="28"/>
              </w:rPr>
            </w:pPr>
          </w:p>
          <w:p w:rsidR="00BE45C4" w:rsidRPr="00B80170" w:rsidRDefault="00BE45C4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</w:p>
          <w:p w:rsidR="0048046F" w:rsidRPr="00B80170" w:rsidRDefault="0048046F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ФО устная </w:t>
            </w:r>
            <w:proofErr w:type="spellStart"/>
            <w:r w:rsidRPr="00B80170">
              <w:rPr>
                <w:sz w:val="28"/>
                <w:szCs w:val="28"/>
              </w:rPr>
              <w:t>обр</w:t>
            </w:r>
            <w:proofErr w:type="spellEnd"/>
            <w:r w:rsidR="002516E9">
              <w:rPr>
                <w:sz w:val="28"/>
                <w:szCs w:val="28"/>
                <w:lang w:val="en-US"/>
              </w:rPr>
              <w:t>a</w:t>
            </w:r>
            <w:proofErr w:type="spellStart"/>
            <w:r w:rsidRPr="00B80170">
              <w:rPr>
                <w:sz w:val="28"/>
                <w:szCs w:val="28"/>
              </w:rPr>
              <w:t>тная</w:t>
            </w:r>
            <w:proofErr w:type="spellEnd"/>
            <w:r w:rsidRPr="00B80170">
              <w:rPr>
                <w:sz w:val="28"/>
                <w:szCs w:val="28"/>
              </w:rPr>
              <w:t xml:space="preserve"> связь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661DB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80170">
              <w:rPr>
                <w:color w:val="000000" w:themeColor="text1"/>
                <w:sz w:val="28"/>
                <w:szCs w:val="28"/>
              </w:rPr>
              <w:t>самооценивание</w:t>
            </w:r>
            <w:proofErr w:type="spellEnd"/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426536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5177D2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Устная обратная связь</w:t>
            </w:r>
            <w:r w:rsidR="005177D2" w:rsidRPr="00B80170">
              <w:rPr>
                <w:sz w:val="28"/>
                <w:szCs w:val="28"/>
              </w:rPr>
              <w:t xml:space="preserve"> п</w:t>
            </w:r>
            <w:r w:rsidRPr="00B80170">
              <w:rPr>
                <w:sz w:val="28"/>
                <w:szCs w:val="28"/>
              </w:rPr>
              <w:t>о разработанным дескриптор</w:t>
            </w:r>
            <w:r w:rsidR="002516E9">
              <w:rPr>
                <w:sz w:val="28"/>
                <w:szCs w:val="28"/>
                <w:lang w:val="en-US"/>
              </w:rPr>
              <w:t>a</w:t>
            </w:r>
            <w:r w:rsidRPr="00B80170">
              <w:rPr>
                <w:sz w:val="28"/>
                <w:szCs w:val="28"/>
              </w:rPr>
              <w:t>м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B80170" w:rsidP="00B80170">
            <w:pPr>
              <w:jc w:val="center"/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ФО учителя </w:t>
            </w:r>
          </w:p>
          <w:p w:rsidR="00B80170" w:rsidRPr="00B80170" w:rsidRDefault="00B80170" w:rsidP="00B80170">
            <w:pPr>
              <w:jc w:val="center"/>
              <w:rPr>
                <w:sz w:val="28"/>
                <w:szCs w:val="28"/>
              </w:rPr>
            </w:pPr>
          </w:p>
          <w:p w:rsidR="00B80170" w:rsidRPr="00B80170" w:rsidRDefault="00B80170" w:rsidP="00B80170">
            <w:pPr>
              <w:jc w:val="center"/>
              <w:rPr>
                <w:sz w:val="28"/>
                <w:szCs w:val="28"/>
              </w:rPr>
            </w:pPr>
            <w:proofErr w:type="spellStart"/>
            <w:r w:rsidRPr="00B80170">
              <w:rPr>
                <w:sz w:val="28"/>
                <w:szCs w:val="28"/>
              </w:rPr>
              <w:t>взаимооценивание</w:t>
            </w:r>
            <w:proofErr w:type="spellEnd"/>
          </w:p>
        </w:tc>
        <w:tc>
          <w:tcPr>
            <w:tcW w:w="563" w:type="pct"/>
          </w:tcPr>
          <w:p w:rsidR="004804E2" w:rsidRPr="00901E12" w:rsidRDefault="00E27AAF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lastRenderedPageBreak/>
              <w:t xml:space="preserve">Презентация  </w:t>
            </w: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Слайд 1</w:t>
            </w: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4804E2" w:rsidRPr="00B80170" w:rsidRDefault="004804E2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Слайд 2</w:t>
            </w:r>
          </w:p>
          <w:p w:rsidR="00E27AAF" w:rsidRPr="00B80170" w:rsidRDefault="00E27AAF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Default="00AE42F4" w:rsidP="00E27AAF">
            <w:pPr>
              <w:rPr>
                <w:sz w:val="28"/>
                <w:szCs w:val="28"/>
              </w:rPr>
            </w:pPr>
          </w:p>
          <w:p w:rsidR="00BE45C4" w:rsidRPr="00B80170" w:rsidRDefault="00BE45C4" w:rsidP="00E27AAF">
            <w:pPr>
              <w:rPr>
                <w:sz w:val="28"/>
                <w:szCs w:val="28"/>
              </w:rPr>
            </w:pPr>
          </w:p>
          <w:p w:rsidR="00AE42F4" w:rsidRDefault="00AE42F4" w:rsidP="00E27AAF">
            <w:pPr>
              <w:rPr>
                <w:sz w:val="28"/>
                <w:szCs w:val="28"/>
              </w:rPr>
            </w:pPr>
          </w:p>
          <w:p w:rsidR="00BE45C4" w:rsidRDefault="00BE45C4" w:rsidP="00E27AAF">
            <w:pPr>
              <w:rPr>
                <w:sz w:val="28"/>
                <w:szCs w:val="28"/>
              </w:rPr>
            </w:pPr>
          </w:p>
          <w:p w:rsidR="00BE45C4" w:rsidRDefault="00BE45C4" w:rsidP="00E27AAF">
            <w:pPr>
              <w:rPr>
                <w:sz w:val="28"/>
                <w:szCs w:val="28"/>
              </w:rPr>
            </w:pPr>
          </w:p>
          <w:p w:rsidR="00BE45C4" w:rsidRDefault="00BE45C4" w:rsidP="00E27AAF">
            <w:pPr>
              <w:rPr>
                <w:sz w:val="28"/>
                <w:szCs w:val="28"/>
              </w:rPr>
            </w:pPr>
          </w:p>
          <w:p w:rsidR="00BE45C4" w:rsidRPr="00B80170" w:rsidRDefault="00BE45C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</w:p>
          <w:p w:rsidR="00AE42F4" w:rsidRPr="00B80170" w:rsidRDefault="00AE42F4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>Слайд 3</w:t>
            </w: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661DB3" w:rsidRPr="00B80170" w:rsidRDefault="00661DB3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58573E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7A36D6" w:rsidP="00E27AAF">
            <w:pPr>
              <w:rPr>
                <w:sz w:val="28"/>
                <w:szCs w:val="28"/>
              </w:rPr>
            </w:pPr>
          </w:p>
          <w:p w:rsidR="007A36D6" w:rsidRPr="00B80170" w:rsidRDefault="00B80170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Учебник Г.Н. </w:t>
            </w:r>
            <w:proofErr w:type="spellStart"/>
            <w:r w:rsidRPr="00B80170">
              <w:rPr>
                <w:sz w:val="28"/>
                <w:szCs w:val="28"/>
              </w:rPr>
              <w:t>Солтан</w:t>
            </w:r>
            <w:proofErr w:type="spellEnd"/>
            <w:r w:rsidRPr="00B80170">
              <w:rPr>
                <w:sz w:val="28"/>
                <w:szCs w:val="28"/>
              </w:rPr>
              <w:t>,</w:t>
            </w:r>
          </w:p>
          <w:p w:rsidR="00B80170" w:rsidRPr="00B80170" w:rsidRDefault="00B80170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А.Е. </w:t>
            </w:r>
            <w:proofErr w:type="spellStart"/>
            <w:r w:rsidRPr="00B80170">
              <w:rPr>
                <w:sz w:val="28"/>
                <w:szCs w:val="28"/>
              </w:rPr>
              <w:t>Солтан</w:t>
            </w:r>
            <w:proofErr w:type="spellEnd"/>
            <w:r w:rsidRPr="00B80170">
              <w:rPr>
                <w:sz w:val="28"/>
                <w:szCs w:val="28"/>
              </w:rPr>
              <w:t xml:space="preserve"> </w:t>
            </w:r>
          </w:p>
          <w:p w:rsidR="00B80170" w:rsidRPr="00B80170" w:rsidRDefault="00B80170" w:rsidP="00E27AAF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B80170">
              <w:rPr>
                <w:sz w:val="28"/>
                <w:szCs w:val="28"/>
              </w:rPr>
              <w:t>Келешек</w:t>
            </w:r>
            <w:proofErr w:type="spellEnd"/>
            <w:r w:rsidRPr="00B80170">
              <w:rPr>
                <w:sz w:val="28"/>
                <w:szCs w:val="28"/>
              </w:rPr>
              <w:t>» 2018г</w:t>
            </w:r>
          </w:p>
          <w:p w:rsidR="00B6513A" w:rsidRPr="00B80170" w:rsidRDefault="00B6513A" w:rsidP="00E27AAF">
            <w:pPr>
              <w:rPr>
                <w:sz w:val="28"/>
                <w:szCs w:val="28"/>
              </w:rPr>
            </w:pPr>
          </w:p>
          <w:p w:rsidR="00B6513A" w:rsidRPr="00B80170" w:rsidRDefault="00B6513A" w:rsidP="00E27AAF">
            <w:pPr>
              <w:rPr>
                <w:sz w:val="28"/>
                <w:szCs w:val="28"/>
              </w:rPr>
            </w:pPr>
          </w:p>
          <w:p w:rsidR="00B6513A" w:rsidRPr="00B80170" w:rsidRDefault="00B6513A" w:rsidP="00E27AAF">
            <w:pPr>
              <w:rPr>
                <w:sz w:val="28"/>
                <w:szCs w:val="28"/>
              </w:rPr>
            </w:pPr>
          </w:p>
          <w:p w:rsidR="00B6513A" w:rsidRPr="00B80170" w:rsidRDefault="00B6513A" w:rsidP="00E27AAF">
            <w:pPr>
              <w:rPr>
                <w:sz w:val="28"/>
                <w:szCs w:val="28"/>
              </w:rPr>
            </w:pPr>
          </w:p>
          <w:p w:rsidR="00B80170" w:rsidRDefault="00B80170" w:rsidP="00B80170">
            <w:pPr>
              <w:rPr>
                <w:sz w:val="28"/>
                <w:szCs w:val="28"/>
              </w:rPr>
            </w:pPr>
          </w:p>
          <w:p w:rsidR="00BE45C4" w:rsidRDefault="00BE45C4" w:rsidP="00B80170">
            <w:pPr>
              <w:rPr>
                <w:sz w:val="28"/>
                <w:szCs w:val="28"/>
              </w:rPr>
            </w:pPr>
          </w:p>
          <w:p w:rsidR="00BE45C4" w:rsidRDefault="00BE45C4" w:rsidP="00B80170">
            <w:pPr>
              <w:rPr>
                <w:sz w:val="28"/>
                <w:szCs w:val="28"/>
              </w:rPr>
            </w:pPr>
          </w:p>
          <w:p w:rsidR="00BE45C4" w:rsidRPr="00B80170" w:rsidRDefault="00BE45C4" w:rsidP="00B80170">
            <w:pPr>
              <w:rPr>
                <w:sz w:val="28"/>
                <w:szCs w:val="28"/>
              </w:rPr>
            </w:pPr>
          </w:p>
          <w:p w:rsidR="00B80170" w:rsidRPr="00B80170" w:rsidRDefault="00B80170" w:rsidP="00B80170">
            <w:pPr>
              <w:rPr>
                <w:sz w:val="28"/>
                <w:szCs w:val="28"/>
              </w:rPr>
            </w:pPr>
            <w:r w:rsidRPr="00B80170">
              <w:rPr>
                <w:sz w:val="28"/>
                <w:szCs w:val="28"/>
              </w:rPr>
              <w:t xml:space="preserve">Слайд </w:t>
            </w:r>
            <w:r w:rsidR="00BE45C4">
              <w:rPr>
                <w:sz w:val="28"/>
                <w:szCs w:val="28"/>
              </w:rPr>
              <w:t>4</w:t>
            </w:r>
          </w:p>
          <w:p w:rsidR="00B80170" w:rsidRPr="00B80170" w:rsidRDefault="00B80170" w:rsidP="00BE45C4">
            <w:pPr>
              <w:ind w:right="-128"/>
              <w:rPr>
                <w:sz w:val="28"/>
                <w:szCs w:val="28"/>
              </w:rPr>
            </w:pPr>
          </w:p>
        </w:tc>
      </w:tr>
    </w:tbl>
    <w:p w:rsidR="00E962D0" w:rsidRDefault="00E962D0" w:rsidP="000279D8">
      <w:pPr>
        <w:pStyle w:val="a8"/>
        <w:spacing w:before="0" w:beforeAutospacing="0" w:after="150" w:afterAutospacing="0"/>
        <w:jc w:val="center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E962D0" w:rsidRDefault="00E962D0" w:rsidP="000279D8">
      <w:pPr>
        <w:pStyle w:val="a8"/>
        <w:spacing w:before="0" w:beforeAutospacing="0" w:after="150" w:afterAutospacing="0"/>
        <w:jc w:val="center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E962D0" w:rsidRDefault="00E962D0" w:rsidP="000279D8">
      <w:pPr>
        <w:pStyle w:val="a8"/>
        <w:spacing w:before="0" w:beforeAutospacing="0" w:after="150" w:afterAutospacing="0"/>
        <w:jc w:val="center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E962D0" w:rsidRDefault="00846805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Слайд 1</w:t>
      </w:r>
      <w:r w:rsidR="002759E9">
        <w:rPr>
          <w:rFonts w:ascii="Helvetica Neue" w:hAnsi="Helvetica Neue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:rsidR="00FF39A5" w:rsidRDefault="00846805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  <w:r w:rsidRPr="00846805">
        <w:rPr>
          <w:rFonts w:ascii="Helvetica Neue" w:hAnsi="Helvetica Neue"/>
          <w:b/>
          <w:bCs/>
          <w:noProof/>
          <w:color w:val="333333"/>
          <w:sz w:val="21"/>
          <w:szCs w:val="21"/>
        </w:rPr>
        <w:drawing>
          <wp:inline distT="0" distB="0" distL="0" distR="0" wp14:anchorId="0E578B0E" wp14:editId="476D3A32">
            <wp:extent cx="4115862" cy="2037030"/>
            <wp:effectExtent l="0" t="0" r="0" b="0"/>
            <wp:docPr id="5" name="Рисунок 16" descr="/var/folders/2p/5d9bd5c51sbf3qb9xzsb32d40000gn/T/com.microsoft.Word/WebArchiveCopyPasteTempFiles/img1.jpg">
              <a:extLst xmlns:a="http://schemas.openxmlformats.org/drawingml/2006/main">
                <a:ext uri="{FF2B5EF4-FFF2-40B4-BE49-F238E27FC236}">
                  <a16:creationId xmlns:a16="http://schemas.microsoft.com/office/drawing/2014/main" id="{F4A1F157-2CC3-F14F-89DE-D15353912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" descr="/var/folders/2p/5d9bd5c51sbf3qb9xzsb32d40000gn/T/com.microsoft.Word/WebArchiveCopyPasteTempFiles/img1.jpg">
                      <a:extLst>
                        <a:ext uri="{FF2B5EF4-FFF2-40B4-BE49-F238E27FC236}">
                          <a16:creationId xmlns:a16="http://schemas.microsoft.com/office/drawing/2014/main" id="{F4A1F157-2CC3-F14F-89DE-D153539128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720" cy="20562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39A5" w:rsidRDefault="00FF39A5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E962D0" w:rsidRDefault="00846805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Слайд </w:t>
      </w:r>
      <w:r w:rsidR="002759E9">
        <w:rPr>
          <w:rFonts w:ascii="Helvetica Neue" w:hAnsi="Helvetica Neue"/>
          <w:b/>
          <w:bCs/>
          <w:color w:val="333333"/>
          <w:sz w:val="21"/>
          <w:szCs w:val="21"/>
        </w:rPr>
        <w:t>2</w:t>
      </w:r>
    </w:p>
    <w:p w:rsidR="003E70B4" w:rsidRDefault="002759E9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ПРОВЕРКА ДОМАШНЕЙ РАБОТЫ:</w:t>
      </w:r>
    </w:p>
    <w:tbl>
      <w:tblPr>
        <w:tblW w:w="62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3402"/>
      </w:tblGrid>
      <w:tr w:rsidR="002759E9" w:rsidRPr="002759E9" w:rsidTr="00FF39A5">
        <w:trPr>
          <w:trHeight w:val="831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1E4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№ 61 (а, б, д)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1E4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№ 62 (</w:t>
            </w:r>
            <w:proofErr w:type="spellStart"/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в,г</w:t>
            </w:r>
            <w:proofErr w:type="spellEnd"/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)</w:t>
            </w:r>
          </w:p>
        </w:tc>
      </w:tr>
      <w:tr w:rsidR="002759E9" w:rsidRPr="002759E9" w:rsidTr="002759E9">
        <w:trPr>
          <w:trHeight w:val="722"/>
        </w:trPr>
        <w:tc>
          <w:tcPr>
            <w:tcW w:w="2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А)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333333"/>
                      <w:sz w:val="21"/>
                      <w:szCs w:val="21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333333"/>
                      <w:sz w:val="21"/>
                      <w:szCs w:val="21"/>
                    </w:rPr>
                    <m:t>23</m:t>
                  </m:r>
                </m:e>
              </m:rad>
            </m:oMath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)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vertAlign w:val="superscript"/>
              </w:rPr>
              <w:t xml:space="preserve"> 2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= 23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В) – в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333333"/>
                      <w:sz w:val="21"/>
                      <w:szCs w:val="21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333333"/>
                      <w:sz w:val="21"/>
                      <w:szCs w:val="21"/>
                    </w:rPr>
                    <m:t>9</m:t>
                  </m:r>
                </m:e>
              </m:rad>
            </m:oMath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≥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0;   - в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≥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3;    в ≤ -3</w:t>
            </w:r>
          </w:p>
        </w:tc>
      </w:tr>
      <w:tr w:rsidR="002759E9" w:rsidRPr="002759E9" w:rsidTr="002759E9">
        <w:trPr>
          <w:trHeight w:val="678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Б)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333333"/>
                      <w:sz w:val="21"/>
                      <w:szCs w:val="21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333333"/>
                      <w:sz w:val="21"/>
                      <w:szCs w:val="21"/>
                    </w:rPr>
                    <m:t>3/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333333"/>
                      <w:sz w:val="21"/>
                      <w:szCs w:val="21"/>
                    </w:rPr>
                    <m:t>7)</m:t>
                  </m:r>
                </m:e>
              </m:rad>
            </m:oMath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vertAlign w:val="superscript"/>
              </w:rPr>
              <w:t>2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=3/7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Г) 2/7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b – 1/2≥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0;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 xml:space="preserve">   2/7 b≥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1/2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;</w:t>
            </w:r>
          </w:p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 xml:space="preserve"> b≥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7/4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;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 xml:space="preserve">          b≥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1,75</w:t>
            </w:r>
          </w:p>
        </w:tc>
      </w:tr>
      <w:tr w:rsidR="002759E9" w:rsidRPr="002759E9" w:rsidTr="002759E9">
        <w:trPr>
          <w:trHeight w:val="14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В) 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(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2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*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333333"/>
                      <w:sz w:val="21"/>
                      <w:szCs w:val="21"/>
                      <w:lang w:val="en-US"/>
                    </w:rPr>
                    <m:t>5</m:t>
                  </m:r>
                </m:e>
              </m:rad>
            </m:oMath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>)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vertAlign w:val="superscript"/>
                <w:lang w:val="en-US"/>
              </w:rPr>
              <w:t>2</w:t>
            </w:r>
            <w:r w:rsidRPr="002759E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  <w:lang w:val="en-US"/>
              </w:rPr>
              <w:t xml:space="preserve"> =4*5=20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9E9" w:rsidRPr="002759E9" w:rsidRDefault="002759E9" w:rsidP="002759E9">
            <w:pPr>
              <w:pStyle w:val="a8"/>
              <w:spacing w:after="150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:rsidR="00FF39A5" w:rsidRDefault="00FF39A5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  <w:r w:rsidRPr="003E70B4">
        <w:rPr>
          <w:rFonts w:ascii="Helvetica Neue" w:hAnsi="Helvetica Neue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A8F46" wp14:editId="03072D5A">
                <wp:simplePos x="0" y="0"/>
                <wp:positionH relativeFrom="column">
                  <wp:posOffset>-253132</wp:posOffset>
                </wp:positionH>
                <wp:positionV relativeFrom="paragraph">
                  <wp:posOffset>172287</wp:posOffset>
                </wp:positionV>
                <wp:extent cx="4246333" cy="389299"/>
                <wp:effectExtent l="0" t="0" r="0" b="0"/>
                <wp:wrapNone/>
                <wp:docPr id="2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C30B0C-4842-8D49-8515-7593615FEE5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46333" cy="3892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39A5" w:rsidRPr="002759E9" w:rsidRDefault="00FF39A5" w:rsidP="00FF39A5">
                            <w:pPr>
                              <w:pStyle w:val="a8"/>
                              <w:spacing w:before="0" w:beforeAutospacing="0" w:after="0" w:afterAutospacing="0" w:line="216" w:lineRule="auto"/>
                              <w:ind w:right="-7892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2759E9">
                              <w:rPr>
                                <w:rFonts w:asciiTheme="majorHAnsi" w:eastAsiaTheme="majorEastAsia" w:hAnsi="Calibri Light" w:cstheme="majorBidi"/>
                                <w: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«Найди ошибку»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A8F46" id="Заголовок 1" o:spid="_x0000_s1026" style="position:absolute;margin-left:-19.95pt;margin-top:13.55pt;width:334.3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" filled="f" stroked="f">
                <o:lock v:ext="edit" grouping="t"/>
                <v:textbox>
                  <w:txbxContent>
                    <w:p w:rsidR="00FF39A5" w:rsidRPr="002759E9" w:rsidRDefault="00FF39A5" w:rsidP="00FF39A5">
                      <w:pPr>
                        <w:pStyle w:val="a8"/>
                        <w:spacing w:before="0" w:beforeAutospacing="0" w:after="0" w:afterAutospacing="0" w:line="216" w:lineRule="auto"/>
                        <w:ind w:right="-7892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Pr="002759E9">
                        <w:rPr>
                          <w:rFonts w:asciiTheme="majorHAnsi" w:eastAsiaTheme="majorEastAsia" w:hAnsi="Calibri Light" w:cstheme="majorBidi"/>
                          <w:caps/>
                          <w:color w:val="000000" w:themeColor="text1"/>
                          <w:kern w:val="24"/>
                          <w:sz w:val="36"/>
                          <w:szCs w:val="36"/>
                        </w:rPr>
                        <w:t>«Найди ошибку»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 Neue" w:hAnsi="Helvetica Neue"/>
          <w:b/>
          <w:bCs/>
          <w:color w:val="333333"/>
          <w:sz w:val="21"/>
          <w:szCs w:val="21"/>
        </w:rPr>
        <w:t>Слайд 3</w:t>
      </w: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  <w:r w:rsidRPr="003E70B4">
        <w:rPr>
          <w:rFonts w:ascii="Helvetica Neue" w:hAnsi="Helvetica Neue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7354067A" wp14:editId="79896FA0">
            <wp:simplePos x="0" y="0"/>
            <wp:positionH relativeFrom="column">
              <wp:posOffset>-86347</wp:posOffset>
            </wp:positionH>
            <wp:positionV relativeFrom="paragraph">
              <wp:posOffset>225676</wp:posOffset>
            </wp:positionV>
            <wp:extent cx="3865829" cy="1828591"/>
            <wp:effectExtent l="0" t="0" r="0" b="635"/>
            <wp:wrapNone/>
            <wp:docPr id="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9A71B760-68F9-8B47-9C93-52650FE30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9A71B760-68F9-8B47-9C93-52650FE308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0680" cy="1840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FF39A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 w:hint="eastAsia"/>
          <w:b/>
          <w:bCs/>
          <w:color w:val="333333"/>
          <w:sz w:val="21"/>
          <w:szCs w:val="21"/>
        </w:rPr>
        <w:t>С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лайд 4</w:t>
      </w:r>
    </w:p>
    <w:p w:rsidR="00FF39A5" w:rsidRDefault="00FF39A5" w:rsidP="00FF39A5">
      <w:pPr>
        <w:pStyle w:val="a8"/>
        <w:spacing w:before="0" w:beforeAutospacing="0" w:after="150" w:afterAutospacing="0"/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:rsidR="00FF39A5" w:rsidRDefault="00FF39A5" w:rsidP="00846805">
      <w:pPr>
        <w:pStyle w:val="a8"/>
        <w:spacing w:before="0" w:beforeAutospacing="0" w:after="150" w:afterAutospacing="0"/>
        <w:rPr>
          <w:rFonts w:ascii="Helvetica Neue" w:hAnsi="Helvetica Neue"/>
          <w:b/>
          <w:bCs/>
          <w:color w:val="333333"/>
          <w:sz w:val="21"/>
          <w:szCs w:val="21"/>
        </w:rPr>
      </w:pPr>
      <w:r w:rsidRPr="002759E9">
        <w:rPr>
          <w:rFonts w:ascii="Helvetica Neue" w:hAnsi="Helvetica Neue"/>
          <w:b/>
          <w:bCs/>
          <w:color w:val="333333"/>
          <w:sz w:val="21"/>
          <w:szCs w:val="21"/>
        </w:rPr>
        <w:drawing>
          <wp:inline distT="0" distB="0" distL="0" distR="0" wp14:anchorId="507C7440" wp14:editId="51848F9E">
            <wp:extent cx="3774711" cy="2035175"/>
            <wp:effectExtent l="0" t="0" r="0" b="0"/>
            <wp:docPr id="4" name="Рисунок 3" descr="/var/folders/2p/5d9bd5c51sbf3qb9xzsb32d40000gn/T/com.microsoft.Word/WebArchiveCopyPasteTempFiles/img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/var/folders/2p/5d9bd5c51sbf3qb9xzsb32d40000gn/T/com.microsoft.Word/WebArchiveCopyPasteTempFiles/img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9" cy="207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9A5" w:rsidSect="006C785F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DD6"/>
    <w:multiLevelType w:val="hybridMultilevel"/>
    <w:tmpl w:val="99CE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F85"/>
    <w:multiLevelType w:val="hybridMultilevel"/>
    <w:tmpl w:val="BAF26B32"/>
    <w:lvl w:ilvl="0" w:tplc="55B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62150"/>
    <w:multiLevelType w:val="hybridMultilevel"/>
    <w:tmpl w:val="9218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9E3"/>
    <w:multiLevelType w:val="hybridMultilevel"/>
    <w:tmpl w:val="EFCC00F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1CF5E53"/>
    <w:multiLevelType w:val="hybridMultilevel"/>
    <w:tmpl w:val="9218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312"/>
    <w:multiLevelType w:val="hybridMultilevel"/>
    <w:tmpl w:val="B8D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45E1"/>
    <w:multiLevelType w:val="hybridMultilevel"/>
    <w:tmpl w:val="11E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E2328"/>
    <w:multiLevelType w:val="multilevel"/>
    <w:tmpl w:val="FD3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E5C05"/>
    <w:multiLevelType w:val="hybridMultilevel"/>
    <w:tmpl w:val="E0BC0B0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1CC73F83"/>
    <w:multiLevelType w:val="hybridMultilevel"/>
    <w:tmpl w:val="E264994E"/>
    <w:lvl w:ilvl="0" w:tplc="EBA0D99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D0A0C5C"/>
    <w:multiLevelType w:val="hybridMultilevel"/>
    <w:tmpl w:val="99CE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48"/>
    <w:multiLevelType w:val="hybridMultilevel"/>
    <w:tmpl w:val="D346B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6A2"/>
    <w:multiLevelType w:val="multilevel"/>
    <w:tmpl w:val="938C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51EEC"/>
    <w:multiLevelType w:val="hybridMultilevel"/>
    <w:tmpl w:val="C2609810"/>
    <w:lvl w:ilvl="0" w:tplc="55B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07B48"/>
    <w:multiLevelType w:val="hybridMultilevel"/>
    <w:tmpl w:val="A09E6538"/>
    <w:lvl w:ilvl="0" w:tplc="983A8982">
      <w:start w:val="1"/>
      <w:numFmt w:val="bullet"/>
      <w:lvlText w:val="•"/>
      <w:lvlJc w:val="left"/>
      <w:pPr>
        <w:ind w:left="111" w:hanging="709"/>
      </w:pPr>
      <w:rPr>
        <w:rFonts w:ascii="Arial" w:eastAsia="Arial" w:hAnsi="Arial" w:cs="Times New Roman" w:hint="default"/>
        <w:b/>
        <w:bCs/>
        <w:w w:val="99"/>
        <w:sz w:val="20"/>
        <w:szCs w:val="20"/>
      </w:rPr>
    </w:lvl>
    <w:lvl w:ilvl="1" w:tplc="C41869B4">
      <w:start w:val="1"/>
      <w:numFmt w:val="bullet"/>
      <w:lvlText w:val="•"/>
      <w:lvlJc w:val="left"/>
      <w:pPr>
        <w:ind w:left="1002" w:hanging="176"/>
      </w:pPr>
      <w:rPr>
        <w:rFonts w:ascii="Arial" w:eastAsia="Arial" w:hAnsi="Arial" w:cs="Times New Roman" w:hint="default"/>
        <w:sz w:val="24"/>
        <w:szCs w:val="24"/>
      </w:rPr>
    </w:lvl>
    <w:lvl w:ilvl="2" w:tplc="BD48129A">
      <w:start w:val="1"/>
      <w:numFmt w:val="bullet"/>
      <w:lvlText w:val="•"/>
      <w:lvlJc w:val="left"/>
      <w:pPr>
        <w:ind w:left="1002" w:hanging="176"/>
      </w:pPr>
    </w:lvl>
    <w:lvl w:ilvl="3" w:tplc="14B6DA18">
      <w:start w:val="1"/>
      <w:numFmt w:val="bullet"/>
      <w:lvlText w:val="•"/>
      <w:lvlJc w:val="left"/>
      <w:pPr>
        <w:ind w:left="2135" w:hanging="176"/>
      </w:pPr>
    </w:lvl>
    <w:lvl w:ilvl="4" w:tplc="54A225DA">
      <w:start w:val="1"/>
      <w:numFmt w:val="bullet"/>
      <w:lvlText w:val="•"/>
      <w:lvlJc w:val="left"/>
      <w:pPr>
        <w:ind w:left="3268" w:hanging="176"/>
      </w:pPr>
    </w:lvl>
    <w:lvl w:ilvl="5" w:tplc="601C68F8">
      <w:start w:val="1"/>
      <w:numFmt w:val="bullet"/>
      <w:lvlText w:val="•"/>
      <w:lvlJc w:val="left"/>
      <w:pPr>
        <w:ind w:left="4402" w:hanging="176"/>
      </w:pPr>
    </w:lvl>
    <w:lvl w:ilvl="6" w:tplc="70828384">
      <w:start w:val="1"/>
      <w:numFmt w:val="bullet"/>
      <w:lvlText w:val="•"/>
      <w:lvlJc w:val="left"/>
      <w:pPr>
        <w:ind w:left="5535" w:hanging="176"/>
      </w:pPr>
    </w:lvl>
    <w:lvl w:ilvl="7" w:tplc="00ECCBE4">
      <w:start w:val="1"/>
      <w:numFmt w:val="bullet"/>
      <w:lvlText w:val="•"/>
      <w:lvlJc w:val="left"/>
      <w:pPr>
        <w:ind w:left="6668" w:hanging="176"/>
      </w:pPr>
    </w:lvl>
    <w:lvl w:ilvl="8" w:tplc="9F3C4248">
      <w:start w:val="1"/>
      <w:numFmt w:val="bullet"/>
      <w:lvlText w:val="•"/>
      <w:lvlJc w:val="left"/>
      <w:pPr>
        <w:ind w:left="7802" w:hanging="176"/>
      </w:pPr>
    </w:lvl>
  </w:abstractNum>
  <w:abstractNum w:abstractNumId="15" w15:restartNumberingAfterBreak="0">
    <w:nsid w:val="3DE83564"/>
    <w:multiLevelType w:val="hybridMultilevel"/>
    <w:tmpl w:val="99CE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A7C78"/>
    <w:multiLevelType w:val="hybridMultilevel"/>
    <w:tmpl w:val="3134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91FF0"/>
    <w:multiLevelType w:val="hybridMultilevel"/>
    <w:tmpl w:val="A8F0B33C"/>
    <w:lvl w:ilvl="0" w:tplc="D972790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584745F"/>
    <w:multiLevelType w:val="hybridMultilevel"/>
    <w:tmpl w:val="E788C8CC"/>
    <w:lvl w:ilvl="0" w:tplc="55B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E20BB0"/>
    <w:multiLevelType w:val="hybridMultilevel"/>
    <w:tmpl w:val="44668504"/>
    <w:lvl w:ilvl="0" w:tplc="D820FE4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74B10A79"/>
    <w:multiLevelType w:val="multilevel"/>
    <w:tmpl w:val="D65C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4305D"/>
    <w:multiLevelType w:val="multilevel"/>
    <w:tmpl w:val="2FCE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974597"/>
    <w:multiLevelType w:val="hybridMultilevel"/>
    <w:tmpl w:val="E0BC0B0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5"/>
  </w:num>
  <w:num w:numId="11">
    <w:abstractNumId w:val="22"/>
  </w:num>
  <w:num w:numId="12">
    <w:abstractNumId w:val="8"/>
  </w:num>
  <w:num w:numId="13">
    <w:abstractNumId w:val="1"/>
  </w:num>
  <w:num w:numId="14">
    <w:abstractNumId w:val="18"/>
  </w:num>
  <w:num w:numId="15">
    <w:abstractNumId w:val="13"/>
  </w:num>
  <w:num w:numId="16">
    <w:abstractNumId w:val="7"/>
  </w:num>
  <w:num w:numId="17">
    <w:abstractNumId w:val="12"/>
  </w:num>
  <w:num w:numId="18">
    <w:abstractNumId w:val="21"/>
  </w:num>
  <w:num w:numId="19">
    <w:abstractNumId w:val="20"/>
  </w:num>
  <w:num w:numId="20">
    <w:abstractNumId w:val="17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5F"/>
    <w:rsid w:val="000279D8"/>
    <w:rsid w:val="000E646B"/>
    <w:rsid w:val="001238E8"/>
    <w:rsid w:val="00190132"/>
    <w:rsid w:val="001A07E0"/>
    <w:rsid w:val="001A1BCD"/>
    <w:rsid w:val="002073A0"/>
    <w:rsid w:val="002210D7"/>
    <w:rsid w:val="00231F38"/>
    <w:rsid w:val="002516E9"/>
    <w:rsid w:val="002659FE"/>
    <w:rsid w:val="002759E9"/>
    <w:rsid w:val="002E0792"/>
    <w:rsid w:val="002E5290"/>
    <w:rsid w:val="002E54EB"/>
    <w:rsid w:val="002F1A85"/>
    <w:rsid w:val="00350F31"/>
    <w:rsid w:val="00385655"/>
    <w:rsid w:val="003B65D7"/>
    <w:rsid w:val="003E70B4"/>
    <w:rsid w:val="004046C8"/>
    <w:rsid w:val="00426536"/>
    <w:rsid w:val="00427443"/>
    <w:rsid w:val="0048046F"/>
    <w:rsid w:val="004804E2"/>
    <w:rsid w:val="004930EB"/>
    <w:rsid w:val="004B5C57"/>
    <w:rsid w:val="005177D2"/>
    <w:rsid w:val="005403F0"/>
    <w:rsid w:val="00570A05"/>
    <w:rsid w:val="005779AC"/>
    <w:rsid w:val="0058573E"/>
    <w:rsid w:val="00633840"/>
    <w:rsid w:val="0065001F"/>
    <w:rsid w:val="00661DB3"/>
    <w:rsid w:val="006C785F"/>
    <w:rsid w:val="006D33BB"/>
    <w:rsid w:val="007113DD"/>
    <w:rsid w:val="007126C0"/>
    <w:rsid w:val="007A36D6"/>
    <w:rsid w:val="008447E0"/>
    <w:rsid w:val="00846805"/>
    <w:rsid w:val="008C1778"/>
    <w:rsid w:val="00901E12"/>
    <w:rsid w:val="009B18FA"/>
    <w:rsid w:val="00A02284"/>
    <w:rsid w:val="00A03044"/>
    <w:rsid w:val="00A81105"/>
    <w:rsid w:val="00AE42F4"/>
    <w:rsid w:val="00AF3C19"/>
    <w:rsid w:val="00B32BCD"/>
    <w:rsid w:val="00B3437E"/>
    <w:rsid w:val="00B6513A"/>
    <w:rsid w:val="00B80170"/>
    <w:rsid w:val="00B8040B"/>
    <w:rsid w:val="00BA3C50"/>
    <w:rsid w:val="00BB5D88"/>
    <w:rsid w:val="00BC0BC1"/>
    <w:rsid w:val="00BE45C4"/>
    <w:rsid w:val="00C07451"/>
    <w:rsid w:val="00C55DA6"/>
    <w:rsid w:val="00CF4C7E"/>
    <w:rsid w:val="00D4558B"/>
    <w:rsid w:val="00DE05E0"/>
    <w:rsid w:val="00E27AAF"/>
    <w:rsid w:val="00E962D0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28423"/>
  <w15:chartTrackingRefBased/>
  <w15:docId w15:val="{28F8ED28-45E2-A14D-B625-3347676A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D8"/>
    <w:rPr>
      <w:rFonts w:ascii="Times New Roman" w:eastAsia="Times New Roman" w:hAnsi="Times New Roman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785F"/>
    <w:rPr>
      <w:color w:val="0000FF"/>
      <w:u w:val="single"/>
    </w:rPr>
  </w:style>
  <w:style w:type="paragraph" w:styleId="a4">
    <w:name w:val="No Spacing"/>
    <w:link w:val="a5"/>
    <w:uiPriority w:val="1"/>
    <w:qFormat/>
    <w:rsid w:val="006C785F"/>
    <w:rPr>
      <w:rFonts w:ascii="Calibri" w:eastAsia="Times New Roman" w:hAnsi="Calibri" w:cs="Times New Roman"/>
      <w:sz w:val="22"/>
      <w:szCs w:val="22"/>
      <w:lang w:eastAsia="ru-RU"/>
    </w:rPr>
  </w:style>
  <w:style w:type="paragraph" w:styleId="a6">
    <w:name w:val="List Paragraph"/>
    <w:basedOn w:val="a"/>
    <w:link w:val="a7"/>
    <w:uiPriority w:val="34"/>
    <w:qFormat/>
    <w:rsid w:val="006C785F"/>
    <w:pPr>
      <w:ind w:left="720"/>
      <w:contextualSpacing/>
    </w:pPr>
  </w:style>
  <w:style w:type="character" w:customStyle="1" w:styleId="apple-converted-space">
    <w:name w:val="apple-converted-space"/>
    <w:basedOn w:val="a0"/>
    <w:rsid w:val="006C785F"/>
  </w:style>
  <w:style w:type="paragraph" w:customStyle="1" w:styleId="AssignmentTemplate">
    <w:name w:val="AssignmentTemplate"/>
    <w:basedOn w:val="9"/>
    <w:rsid w:val="006C785F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6C785F"/>
    <w:rPr>
      <w:rFonts w:ascii="Arial" w:eastAsia="Times New Roman" w:hAnsi="Arial" w:cs="Times New Roman"/>
      <w:sz w:val="22"/>
      <w:lang w:val="en-GB"/>
    </w:rPr>
  </w:style>
  <w:style w:type="paragraph" w:customStyle="1" w:styleId="7">
    <w:name w:val="Абзац списка7"/>
    <w:basedOn w:val="a"/>
    <w:rsid w:val="006C785F"/>
    <w:pPr>
      <w:ind w:left="720"/>
    </w:pPr>
    <w:rPr>
      <w:rFonts w:eastAsia="Calibri"/>
      <w:lang w:eastAsia="en-GB"/>
    </w:rPr>
  </w:style>
  <w:style w:type="character" w:customStyle="1" w:styleId="c1">
    <w:name w:val="c1"/>
    <w:basedOn w:val="a0"/>
    <w:rsid w:val="006C785F"/>
  </w:style>
  <w:style w:type="paragraph" w:customStyle="1" w:styleId="c11">
    <w:name w:val="c11"/>
    <w:basedOn w:val="a"/>
    <w:rsid w:val="006C785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6C785F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unhideWhenUsed/>
    <w:qFormat/>
    <w:rsid w:val="006C785F"/>
    <w:pPr>
      <w:ind w:left="115"/>
    </w:pPr>
    <w:rPr>
      <w:rFonts w:eastAsia="Arial" w:cstheme="minorBidi"/>
      <w:szCs w:val="22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C785F"/>
    <w:rPr>
      <w:rFonts w:ascii="Arial" w:eastAsia="Arial" w:hAnsi="Arial"/>
      <w:sz w:val="22"/>
      <w:szCs w:val="22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6C78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ab">
    <w:name w:val="Placeholder Text"/>
    <w:basedOn w:val="a0"/>
    <w:uiPriority w:val="99"/>
    <w:semiHidden/>
    <w:rsid w:val="00633840"/>
    <w:rPr>
      <w:color w:val="808080"/>
    </w:rPr>
  </w:style>
  <w:style w:type="table" w:styleId="ac">
    <w:name w:val="Table Grid"/>
    <w:basedOn w:val="a1"/>
    <w:uiPriority w:val="39"/>
    <w:rsid w:val="0049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427443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/var/folders/2p/5d9bd5c51sbf3qb9xzsb32d40000gn/T/com.microsoft.Word/WebArchiveCopyPasteTempFiles/img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7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2022-06-19T19:42:00Z</dcterms:created>
  <dcterms:modified xsi:type="dcterms:W3CDTF">2022-07-06T12:26:00Z</dcterms:modified>
</cp:coreProperties>
</file>