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CB1" w:rsidRDefault="00E31CB1" w:rsidP="00E31CB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CB1" w:rsidRDefault="00E31CB1" w:rsidP="00E31CB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CB1" w:rsidRDefault="00E31CB1" w:rsidP="00E31CB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CB1" w:rsidRDefault="00E31CB1" w:rsidP="00E31CB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CB1" w:rsidRDefault="00E31CB1" w:rsidP="00924197">
      <w:pPr>
        <w:rPr>
          <w:rFonts w:ascii="Times New Roman" w:hAnsi="Times New Roman" w:cs="Times New Roman"/>
          <w:b/>
          <w:sz w:val="32"/>
          <w:szCs w:val="32"/>
        </w:rPr>
      </w:pPr>
    </w:p>
    <w:p w:rsidR="00E31CB1" w:rsidRDefault="00E31CB1" w:rsidP="00E31CB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CB1" w:rsidRDefault="00E31CB1" w:rsidP="00E31C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Работа с родителями воспитывающих детей дошкольного возраста с ООП</w:t>
      </w:r>
    </w:p>
    <w:p w:rsidR="00E31CB1" w:rsidRDefault="00E31CB1" w:rsidP="00E31CB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CB1" w:rsidRDefault="00E31CB1" w:rsidP="00E31CB1">
      <w:pPr>
        <w:spacing w:after="0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Дружинина Инна Николаевна</w:t>
      </w:r>
    </w:p>
    <w:p w:rsidR="00E31CB1" w:rsidRDefault="00E31CB1" w:rsidP="00E31CB1">
      <w:pPr>
        <w:spacing w:after="0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Воспитатель первой категории КГУ «Общеобразовательная </w:t>
      </w:r>
      <w:proofErr w:type="gramStart"/>
      <w:r>
        <w:rPr>
          <w:rStyle w:val="FontStyle16"/>
          <w:sz w:val="28"/>
          <w:szCs w:val="28"/>
        </w:rPr>
        <w:t>школа  №</w:t>
      </w:r>
      <w:proofErr w:type="gramEnd"/>
      <w:r>
        <w:rPr>
          <w:rStyle w:val="FontStyle16"/>
          <w:sz w:val="28"/>
          <w:szCs w:val="28"/>
        </w:rPr>
        <w:t xml:space="preserve">12 отдела образования </w:t>
      </w:r>
      <w:proofErr w:type="spellStart"/>
      <w:r>
        <w:rPr>
          <w:rStyle w:val="FontStyle16"/>
          <w:sz w:val="28"/>
          <w:szCs w:val="28"/>
        </w:rPr>
        <w:t>Житикаринского</w:t>
      </w:r>
      <w:proofErr w:type="spellEnd"/>
      <w:r>
        <w:rPr>
          <w:rStyle w:val="FontStyle16"/>
          <w:sz w:val="28"/>
          <w:szCs w:val="28"/>
        </w:rPr>
        <w:t xml:space="preserve"> района» Управления образования </w:t>
      </w:r>
      <w:proofErr w:type="spellStart"/>
      <w:r>
        <w:rPr>
          <w:rStyle w:val="FontStyle16"/>
          <w:sz w:val="28"/>
          <w:szCs w:val="28"/>
        </w:rPr>
        <w:t>акимата</w:t>
      </w:r>
      <w:proofErr w:type="spellEnd"/>
      <w:r>
        <w:rPr>
          <w:rStyle w:val="FontStyle16"/>
          <w:sz w:val="28"/>
          <w:szCs w:val="28"/>
        </w:rPr>
        <w:t xml:space="preserve"> </w:t>
      </w:r>
      <w:proofErr w:type="spellStart"/>
      <w:r>
        <w:rPr>
          <w:rStyle w:val="FontStyle16"/>
          <w:sz w:val="28"/>
          <w:szCs w:val="28"/>
        </w:rPr>
        <w:t>Костанайской</w:t>
      </w:r>
      <w:proofErr w:type="spellEnd"/>
      <w:r>
        <w:rPr>
          <w:rStyle w:val="FontStyle16"/>
          <w:sz w:val="28"/>
          <w:szCs w:val="28"/>
        </w:rPr>
        <w:t xml:space="preserve"> области</w:t>
      </w:r>
    </w:p>
    <w:p w:rsidR="00E31CB1" w:rsidRDefault="00E31CB1" w:rsidP="00E31CB1">
      <w:pPr>
        <w:spacing w:after="0"/>
        <w:jc w:val="right"/>
        <w:rPr>
          <w:rStyle w:val="FontStyle16"/>
          <w:sz w:val="28"/>
          <w:szCs w:val="28"/>
        </w:rPr>
      </w:pPr>
    </w:p>
    <w:p w:rsidR="00E31CB1" w:rsidRDefault="00E31CB1" w:rsidP="00E31CB1">
      <w:pPr>
        <w:spacing w:after="0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Астапенко Галина Анатольевна</w:t>
      </w:r>
    </w:p>
    <w:p w:rsidR="00E31CB1" w:rsidRDefault="00E31CB1" w:rsidP="00E31CB1">
      <w:pPr>
        <w:spacing w:after="0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Воспитатель первой категории КГУ «Общеобразовательная </w:t>
      </w:r>
      <w:proofErr w:type="gramStart"/>
      <w:r>
        <w:rPr>
          <w:rStyle w:val="FontStyle16"/>
          <w:sz w:val="28"/>
          <w:szCs w:val="28"/>
        </w:rPr>
        <w:t>школа  №</w:t>
      </w:r>
      <w:proofErr w:type="gramEnd"/>
      <w:r>
        <w:rPr>
          <w:rStyle w:val="FontStyle16"/>
          <w:sz w:val="28"/>
          <w:szCs w:val="28"/>
        </w:rPr>
        <w:t xml:space="preserve">12 отдела образования </w:t>
      </w:r>
      <w:proofErr w:type="spellStart"/>
      <w:r>
        <w:rPr>
          <w:rStyle w:val="FontStyle16"/>
          <w:sz w:val="28"/>
          <w:szCs w:val="28"/>
        </w:rPr>
        <w:t>Житикаринского</w:t>
      </w:r>
      <w:proofErr w:type="spellEnd"/>
      <w:r>
        <w:rPr>
          <w:rStyle w:val="FontStyle16"/>
          <w:sz w:val="28"/>
          <w:szCs w:val="28"/>
        </w:rPr>
        <w:t xml:space="preserve"> района» Управления образования </w:t>
      </w:r>
      <w:proofErr w:type="spellStart"/>
      <w:r>
        <w:rPr>
          <w:rStyle w:val="FontStyle16"/>
          <w:sz w:val="28"/>
          <w:szCs w:val="28"/>
        </w:rPr>
        <w:t>акимата</w:t>
      </w:r>
      <w:proofErr w:type="spellEnd"/>
      <w:r>
        <w:rPr>
          <w:rStyle w:val="FontStyle16"/>
          <w:sz w:val="28"/>
          <w:szCs w:val="28"/>
        </w:rPr>
        <w:t xml:space="preserve"> </w:t>
      </w:r>
      <w:proofErr w:type="spellStart"/>
      <w:r>
        <w:rPr>
          <w:rStyle w:val="FontStyle16"/>
          <w:sz w:val="28"/>
          <w:szCs w:val="28"/>
        </w:rPr>
        <w:t>Костанайской</w:t>
      </w:r>
      <w:proofErr w:type="spellEnd"/>
      <w:r>
        <w:rPr>
          <w:rStyle w:val="FontStyle16"/>
          <w:sz w:val="28"/>
          <w:szCs w:val="28"/>
        </w:rPr>
        <w:t xml:space="preserve"> области</w:t>
      </w:r>
    </w:p>
    <w:p w:rsidR="00E31CB1" w:rsidRDefault="00E31CB1" w:rsidP="00E31CB1">
      <w:pPr>
        <w:spacing w:after="0"/>
        <w:jc w:val="right"/>
        <w:rPr>
          <w:rStyle w:val="FontStyle16"/>
          <w:sz w:val="28"/>
          <w:szCs w:val="28"/>
        </w:rPr>
      </w:pPr>
    </w:p>
    <w:p w:rsidR="00E31CB1" w:rsidRDefault="00E31CB1" w:rsidP="00E31CB1">
      <w:pPr>
        <w:spacing w:line="240" w:lineRule="auto"/>
        <w:jc w:val="center"/>
        <w:rPr>
          <w:sz w:val="32"/>
          <w:szCs w:val="32"/>
        </w:rPr>
      </w:pPr>
    </w:p>
    <w:p w:rsidR="00E31CB1" w:rsidRDefault="00E31CB1" w:rsidP="00E31CB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31CB1" w:rsidRDefault="00E31CB1" w:rsidP="00E31CB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31CB1" w:rsidRDefault="00E31CB1" w:rsidP="00E31CB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31CB1" w:rsidRDefault="00E31CB1" w:rsidP="00E31CB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31CB1" w:rsidRDefault="00E31CB1" w:rsidP="00E31CB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31CB1" w:rsidRDefault="00E31CB1" w:rsidP="00E31CB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31CB1" w:rsidRDefault="00E31CB1" w:rsidP="00E31CB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31CB1" w:rsidRDefault="00E31CB1" w:rsidP="00E31CB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924197" w:rsidRDefault="00924197" w:rsidP="00E31CB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CB1" w:rsidRPr="00E31CB1" w:rsidRDefault="00E31CB1" w:rsidP="00E31CB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2023год</w:t>
      </w:r>
    </w:p>
    <w:p w:rsidR="00525361" w:rsidRDefault="00882E3D" w:rsidP="00882E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Работа с родителями воспитывающих детей дошкольного возраста с ООП</w:t>
      </w:r>
    </w:p>
    <w:p w:rsidR="00D40718" w:rsidRDefault="00E31CB1" w:rsidP="00A2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82E3D">
        <w:rPr>
          <w:rFonts w:ascii="Times New Roman" w:hAnsi="Times New Roman" w:cs="Times New Roman"/>
          <w:sz w:val="28"/>
          <w:szCs w:val="28"/>
        </w:rPr>
        <w:t xml:space="preserve">Работе с родителями, воспитывающих детей с особыми образовательными потребностями (ООП), неслучайна уделяется особое внимание. Семье </w:t>
      </w:r>
      <w:r w:rsidR="00823C4C">
        <w:rPr>
          <w:rFonts w:ascii="Times New Roman" w:hAnsi="Times New Roman" w:cs="Times New Roman"/>
          <w:sz w:val="28"/>
          <w:szCs w:val="28"/>
        </w:rPr>
        <w:t>при</w:t>
      </w:r>
      <w:r w:rsidR="00882E3D">
        <w:rPr>
          <w:rFonts w:ascii="Times New Roman" w:hAnsi="Times New Roman" w:cs="Times New Roman"/>
          <w:sz w:val="28"/>
          <w:szCs w:val="28"/>
        </w:rPr>
        <w:t xml:space="preserve">надлежат </w:t>
      </w:r>
      <w:r w:rsidR="00823C4C">
        <w:rPr>
          <w:rFonts w:ascii="Times New Roman" w:hAnsi="Times New Roman" w:cs="Times New Roman"/>
          <w:sz w:val="28"/>
          <w:szCs w:val="28"/>
        </w:rPr>
        <w:t>значительные возможности в решении определённых вопросов, в первую о</w:t>
      </w:r>
      <w:r w:rsidR="007627AC">
        <w:rPr>
          <w:rFonts w:ascii="Times New Roman" w:hAnsi="Times New Roman" w:cs="Times New Roman"/>
          <w:sz w:val="28"/>
          <w:szCs w:val="28"/>
        </w:rPr>
        <w:t>чередь это воспитание детей, при</w:t>
      </w:r>
      <w:r w:rsidR="00823C4C">
        <w:rPr>
          <w:rFonts w:ascii="Times New Roman" w:hAnsi="Times New Roman" w:cs="Times New Roman"/>
          <w:sz w:val="28"/>
          <w:szCs w:val="28"/>
        </w:rPr>
        <w:t xml:space="preserve">общение </w:t>
      </w:r>
      <w:r w:rsidR="007627AC">
        <w:rPr>
          <w:rFonts w:ascii="Times New Roman" w:hAnsi="Times New Roman" w:cs="Times New Roman"/>
          <w:sz w:val="28"/>
          <w:szCs w:val="28"/>
        </w:rPr>
        <w:t xml:space="preserve">их к социуму, привитие коммуникативных качеств, чтобы ребёнок с ООП мог стать активным членом общества. Как правило, дети с определёнными потребностями, не умеют играть и общаться с окружающими.  И задача родителей состоит в том, чтобы научить ребёнка полноценно использовать свой потенциал. </w:t>
      </w:r>
      <w:r w:rsidR="00FB36E5">
        <w:rPr>
          <w:rFonts w:ascii="Times New Roman" w:hAnsi="Times New Roman" w:cs="Times New Roman"/>
          <w:sz w:val="28"/>
          <w:szCs w:val="28"/>
        </w:rPr>
        <w:t xml:space="preserve">Но без помощи </w:t>
      </w:r>
      <w:proofErr w:type="spellStart"/>
      <w:r w:rsidR="00FB36E5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FB36E5">
        <w:rPr>
          <w:rFonts w:ascii="Times New Roman" w:hAnsi="Times New Roman" w:cs="Times New Roman"/>
          <w:sz w:val="28"/>
          <w:szCs w:val="28"/>
        </w:rPr>
        <w:t xml:space="preserve"> - педагогической службы, эта работа не возможна.  </w:t>
      </w:r>
      <w:r w:rsidR="00FF7F24">
        <w:rPr>
          <w:rFonts w:ascii="Times New Roman" w:hAnsi="Times New Roman" w:cs="Times New Roman"/>
          <w:sz w:val="28"/>
          <w:szCs w:val="28"/>
        </w:rPr>
        <w:t>Наиболее идеальной формой работы с родителями является партнёрство. Партнёрство –это почти полное доверие, обмен опытом, знаниями в помощи детям, имеющим особые потребности в индивидуальном и социальном развитии. Для того, чтобы установить партнёрские отношения требуется время и определённые условия, знания и опыт. Этот процесс является длительным и требует обязательного комплексного участия всех специалистов, которые наблюдают за ребёнком с особыми образовательными потребностями.</w:t>
      </w:r>
      <w:r w:rsidR="00936B7A">
        <w:rPr>
          <w:rFonts w:ascii="Times New Roman" w:hAnsi="Times New Roman" w:cs="Times New Roman"/>
          <w:sz w:val="28"/>
          <w:szCs w:val="28"/>
        </w:rPr>
        <w:t xml:space="preserve">                         Учитывая проблемы, которые возникают в семьях воспитывающих детей с ООП, необходимо определить общую цель</w:t>
      </w:r>
      <w:r w:rsidR="007627AC">
        <w:rPr>
          <w:rFonts w:ascii="Times New Roman" w:hAnsi="Times New Roman" w:cs="Times New Roman"/>
          <w:sz w:val="28"/>
          <w:szCs w:val="28"/>
        </w:rPr>
        <w:t xml:space="preserve"> </w:t>
      </w:r>
      <w:r w:rsidR="00936B7A">
        <w:rPr>
          <w:rFonts w:ascii="Times New Roman" w:hAnsi="Times New Roman" w:cs="Times New Roman"/>
          <w:sz w:val="28"/>
          <w:szCs w:val="28"/>
        </w:rPr>
        <w:t>роботы с родителя</w:t>
      </w:r>
      <w:r w:rsidR="00797B4E">
        <w:rPr>
          <w:rFonts w:ascii="Times New Roman" w:hAnsi="Times New Roman" w:cs="Times New Roman"/>
          <w:sz w:val="28"/>
          <w:szCs w:val="28"/>
        </w:rPr>
        <w:t xml:space="preserve">ми. Практика показывает, что с появлением в семье ребёнка с особыми потребностями, родители испытывают множество трудностей, с которыми в одиночку справиться невозможно. Проблемы, которые волнуют родителей включают в себя вопросы воспитания и обучения детей, формирования у них правил поведения, личностные проблемы, в которые погружён родитель ребёнка с ООП. </w:t>
      </w:r>
    </w:p>
    <w:p w:rsidR="00D40718" w:rsidRDefault="00D40718" w:rsidP="00A2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работы с родителями детей с ООП</w:t>
      </w:r>
      <w:r w:rsidR="00B8318F">
        <w:rPr>
          <w:rFonts w:ascii="Times New Roman" w:hAnsi="Times New Roman" w:cs="Times New Roman"/>
          <w:sz w:val="28"/>
          <w:szCs w:val="28"/>
        </w:rPr>
        <w:t>:</w:t>
      </w:r>
    </w:p>
    <w:p w:rsidR="00D40718" w:rsidRDefault="00D40718" w:rsidP="00D4071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(вера в собственного ребёнка)</w:t>
      </w:r>
      <w:r w:rsidR="00B8318F">
        <w:rPr>
          <w:rFonts w:ascii="Times New Roman" w:hAnsi="Times New Roman" w:cs="Times New Roman"/>
          <w:sz w:val="28"/>
          <w:szCs w:val="28"/>
        </w:rPr>
        <w:t>.</w:t>
      </w:r>
    </w:p>
    <w:p w:rsidR="00D40718" w:rsidRDefault="00D40718" w:rsidP="00D4071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Системный подход</w:t>
      </w:r>
      <w:r w:rsidR="00E20031">
        <w:rPr>
          <w:rFonts w:ascii="Times New Roman" w:hAnsi="Times New Roman" w:cs="Times New Roman"/>
          <w:sz w:val="28"/>
          <w:szCs w:val="28"/>
        </w:rPr>
        <w:t xml:space="preserve"> (понимание того, что человек-это целостная система)</w:t>
      </w:r>
      <w:r w:rsidR="00B8318F">
        <w:rPr>
          <w:rFonts w:ascii="Times New Roman" w:hAnsi="Times New Roman" w:cs="Times New Roman"/>
          <w:sz w:val="28"/>
          <w:szCs w:val="28"/>
        </w:rPr>
        <w:t>.</w:t>
      </w:r>
    </w:p>
    <w:p w:rsidR="00D40718" w:rsidRDefault="00D40718" w:rsidP="00D4071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Комплексность (использ</w:t>
      </w:r>
      <w:r w:rsidR="00E20031">
        <w:rPr>
          <w:rFonts w:ascii="Times New Roman" w:hAnsi="Times New Roman" w:cs="Times New Roman"/>
          <w:sz w:val="28"/>
          <w:szCs w:val="28"/>
        </w:rPr>
        <w:t>ование разных форм и методов)</w:t>
      </w:r>
      <w:r w:rsidR="00B8318F">
        <w:rPr>
          <w:rFonts w:ascii="Times New Roman" w:hAnsi="Times New Roman" w:cs="Times New Roman"/>
          <w:sz w:val="28"/>
          <w:szCs w:val="28"/>
        </w:rPr>
        <w:t>.</w:t>
      </w:r>
    </w:p>
    <w:p w:rsidR="00E20031" w:rsidRDefault="00E20031" w:rsidP="00D4071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Непрерывность</w:t>
      </w:r>
      <w:r w:rsidR="00B831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031" w:rsidRPr="00D40718" w:rsidRDefault="00E20031" w:rsidP="00D4071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 и </w:t>
      </w:r>
      <w:r w:rsidR="00E31CB1">
        <w:rPr>
          <w:rFonts w:ascii="Times New Roman" w:hAnsi="Times New Roman" w:cs="Times New Roman"/>
          <w:sz w:val="28"/>
          <w:szCs w:val="28"/>
        </w:rPr>
        <w:t>преемственность</w:t>
      </w:r>
      <w:r w:rsidR="00B8318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26724" w:rsidRDefault="00797B4E" w:rsidP="00A26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работе с родителями необходимо создать доверительные отношения</w:t>
      </w:r>
      <w:r w:rsidR="00016BB0">
        <w:rPr>
          <w:rFonts w:ascii="Times New Roman" w:hAnsi="Times New Roman" w:cs="Times New Roman"/>
          <w:sz w:val="28"/>
          <w:szCs w:val="28"/>
        </w:rPr>
        <w:t xml:space="preserve">, </w:t>
      </w:r>
      <w:r w:rsidR="00016BB0" w:rsidRPr="0001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(отрицающими возможность и необходимость сотрудничества). </w:t>
      </w:r>
    </w:p>
    <w:p w:rsidR="00A26724" w:rsidRDefault="00016BB0" w:rsidP="00A26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B0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этой целью используют беседу.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по итогам всестороннего обследования ребёнка, определяются следующие цели: обсуждение общего состояния психологического развития ребёнка; определение мер помощи ребёнку с учётом его особенности; обсуждение проблем родителей, их отношение </w:t>
      </w:r>
      <w:r w:rsidR="0062547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проблемам ребён</w:t>
      </w:r>
      <w:r w:rsidR="00A2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ка; планирование </w:t>
      </w:r>
      <w:r w:rsidR="0062547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 и консультаций</w:t>
      </w:r>
      <w:r w:rsidR="00E20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</w:t>
      </w:r>
      <w:r w:rsidR="0062547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направленных на обсуждение динамики продвижения ребёнка в условиях коррекционного воздействия.</w:t>
      </w:r>
      <w:r w:rsidR="00A2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26724" w:rsidRPr="00A26724" w:rsidRDefault="00A26724" w:rsidP="00A2672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Беседы: индивидуальные и коллективные. </w:t>
      </w:r>
    </w:p>
    <w:p w:rsidR="001438EA" w:rsidRPr="001438EA" w:rsidRDefault="00A26724" w:rsidP="00272B0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B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Консультации: индивидуальные, коллективные, тематические, по заявке, оперативные. </w:t>
      </w:r>
      <w:r w:rsidR="00143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5D7A" w:rsidRDefault="00A26724" w:rsidP="00143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8E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формы работы</w:t>
      </w:r>
      <w:r w:rsidR="00143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для помощи родителям здоровых детей и детей с ООП, принять друг друга, с целю привития толерантного отношения к «особенным» детям и корректного включения их в </w:t>
      </w:r>
      <w:proofErr w:type="spellStart"/>
      <w:r w:rsidR="001438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143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-образовательный процесс.</w:t>
      </w:r>
      <w:r w:rsidR="00CE5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7B4E" w:rsidRPr="00F56FBF" w:rsidRDefault="00CE5D7A" w:rsidP="00143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проводятся для преодоления беспокойства родителей боязни разговора о своём ребёнке. Они способствуют созданию благоприятного контакта между родителями и педагогами, помогают ближе узнать жизнь семьи и оказать профессиональную помощь. </w:t>
      </w:r>
      <w:r w:rsidR="00F5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Поэтому, </w:t>
      </w:r>
      <w:r w:rsidR="00B26FA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психолого-педагогическое сопровождение семьи, имеющих ребёнка с особыми образовательными потребностями направлена на создание социально-психологических условий, для</w:t>
      </w:r>
      <w:r w:rsidR="00E20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B2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успешного воспитания, обучения и развития.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7368" w:rsidRDefault="00936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38A" w:rsidRDefault="003E538A">
      <w:pPr>
        <w:rPr>
          <w:rFonts w:ascii="Times New Roman" w:hAnsi="Times New Roman" w:cs="Times New Roman"/>
          <w:sz w:val="28"/>
          <w:szCs w:val="28"/>
        </w:rPr>
      </w:pPr>
    </w:p>
    <w:sectPr w:rsidR="003E538A" w:rsidSect="00882E3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7B78"/>
    <w:multiLevelType w:val="hybridMultilevel"/>
    <w:tmpl w:val="10AE5D3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16C37960"/>
    <w:multiLevelType w:val="hybridMultilevel"/>
    <w:tmpl w:val="7AEC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47B9B"/>
    <w:multiLevelType w:val="hybridMultilevel"/>
    <w:tmpl w:val="450A1650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43"/>
    <w:rsid w:val="00016BB0"/>
    <w:rsid w:val="001438EA"/>
    <w:rsid w:val="00167368"/>
    <w:rsid w:val="00272B01"/>
    <w:rsid w:val="003E538A"/>
    <w:rsid w:val="00525361"/>
    <w:rsid w:val="005D5877"/>
    <w:rsid w:val="0062547B"/>
    <w:rsid w:val="007627AC"/>
    <w:rsid w:val="00797B4E"/>
    <w:rsid w:val="007D6CD8"/>
    <w:rsid w:val="00802743"/>
    <w:rsid w:val="00823C4C"/>
    <w:rsid w:val="00882E3D"/>
    <w:rsid w:val="00924197"/>
    <w:rsid w:val="00936B7A"/>
    <w:rsid w:val="00A26724"/>
    <w:rsid w:val="00B26FA1"/>
    <w:rsid w:val="00B8318F"/>
    <w:rsid w:val="00CE5D7A"/>
    <w:rsid w:val="00D40718"/>
    <w:rsid w:val="00E20031"/>
    <w:rsid w:val="00E31CB1"/>
    <w:rsid w:val="00F01BA1"/>
    <w:rsid w:val="00F56FBF"/>
    <w:rsid w:val="00FB36E5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137A9"/>
  <w15:chartTrackingRefBased/>
  <w15:docId w15:val="{2E0317E3-AF79-4EE9-9B59-F3C6D4D3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368"/>
    <w:pPr>
      <w:ind w:left="720"/>
      <w:contextualSpacing/>
    </w:pPr>
  </w:style>
  <w:style w:type="character" w:customStyle="1" w:styleId="FontStyle16">
    <w:name w:val="Font Style16"/>
    <w:basedOn w:val="a0"/>
    <w:rsid w:val="00E31CB1"/>
    <w:rPr>
      <w:rFonts w:ascii="Times New Roman" w:hAnsi="Times New Roman" w:cs="Times New Roman" w:hint="default"/>
      <w:spacing w:val="-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2023-04-16T14:05:00Z</dcterms:created>
  <dcterms:modified xsi:type="dcterms:W3CDTF">2023-04-18T14:36:00Z</dcterms:modified>
</cp:coreProperties>
</file>